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641" w:rsidRPr="00F31D4B" w:rsidRDefault="00EA3641" w:rsidP="00EA3641">
      <w:pPr>
        <w:spacing w:after="4" w:line="259" w:lineRule="auto"/>
        <w:jc w:val="center"/>
        <w:rPr>
          <w:sz w:val="36"/>
        </w:rPr>
      </w:pPr>
      <w:r w:rsidRPr="00F31D4B">
        <w:rPr>
          <w:noProof/>
          <w:sz w:val="36"/>
          <w:lang w:eastAsia="en-US"/>
        </w:rPr>
        <w:drawing>
          <wp:anchor distT="0" distB="0" distL="114300" distR="114300" simplePos="0" relativeHeight="251659264" behindDoc="1" locked="0" layoutInCell="1" allowOverlap="1" wp14:anchorId="60A362F7" wp14:editId="77187CF6">
            <wp:simplePos x="0" y="0"/>
            <wp:positionH relativeFrom="margin">
              <wp:posOffset>43014</wp:posOffset>
            </wp:positionH>
            <wp:positionV relativeFrom="paragraph">
              <wp:posOffset>-344115</wp:posOffset>
            </wp:positionV>
            <wp:extent cx="1066800" cy="1066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D4B">
        <w:rPr>
          <w:b/>
          <w:sz w:val="28"/>
        </w:rPr>
        <w:t>REPUBLIC OF THE PHILIPPINES</w:t>
      </w:r>
    </w:p>
    <w:p w:rsidR="00EA3641" w:rsidRPr="00F31D4B" w:rsidRDefault="00EA3641" w:rsidP="00EA3641">
      <w:pPr>
        <w:tabs>
          <w:tab w:val="center" w:pos="3430"/>
          <w:tab w:val="center" w:pos="4246"/>
          <w:tab w:val="center" w:pos="5269"/>
        </w:tabs>
        <w:spacing w:line="259" w:lineRule="auto"/>
        <w:jc w:val="center"/>
        <w:rPr>
          <w:sz w:val="44"/>
        </w:rPr>
      </w:pPr>
      <w:r w:rsidRPr="00F31D4B">
        <w:rPr>
          <w:b/>
          <w:sz w:val="28"/>
        </w:rPr>
        <w:t>PROVINCE OF ZAMBOANGA DEL SUR</w:t>
      </w:r>
    </w:p>
    <w:p w:rsidR="00EA3641" w:rsidRPr="00F31D4B" w:rsidRDefault="00EA3641" w:rsidP="00EA3641">
      <w:pPr>
        <w:spacing w:line="259" w:lineRule="auto"/>
        <w:ind w:right="1"/>
        <w:jc w:val="center"/>
        <w:rPr>
          <w:b/>
          <w:sz w:val="28"/>
        </w:rPr>
      </w:pPr>
      <w:r w:rsidRPr="00F31D4B">
        <w:rPr>
          <w:b/>
          <w:sz w:val="28"/>
        </w:rPr>
        <w:t>MUNICIPALITY OF DIMATALING</w:t>
      </w:r>
    </w:p>
    <w:p w:rsidR="00EA3641" w:rsidRDefault="00EA3641" w:rsidP="00EA3641">
      <w:pPr>
        <w:spacing w:line="259" w:lineRule="auto"/>
        <w:ind w:right="1"/>
        <w:jc w:val="center"/>
        <w:rPr>
          <w:b/>
          <w:sz w:val="20"/>
        </w:rPr>
      </w:pPr>
    </w:p>
    <w:p w:rsidR="00EA3641" w:rsidRDefault="00EA3641" w:rsidP="00EA3641">
      <w:pPr>
        <w:spacing w:after="416" w:line="259" w:lineRule="auto"/>
        <w:jc w:val="left"/>
      </w:pPr>
      <w:r>
        <w:rPr>
          <w:rFonts w:ascii="Calibri" w:eastAsia="Calibri" w:hAnsi="Calibri" w:cs="Calibri"/>
          <w:noProof/>
          <w:sz w:val="22"/>
          <w:lang w:eastAsia="en-US"/>
        </w:rPr>
        <mc:AlternateContent>
          <mc:Choice Requires="wpg">
            <w:drawing>
              <wp:inline distT="0" distB="0" distL="0" distR="0" wp14:anchorId="5323FCEC" wp14:editId="26AAC287">
                <wp:extent cx="5733415" cy="45720"/>
                <wp:effectExtent l="0" t="0" r="0" b="0"/>
                <wp:docPr id="62442" name="Group 6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45720"/>
                          <a:chOff x="0" y="0"/>
                          <a:chExt cx="5733415" cy="45720"/>
                        </a:xfrm>
                      </wpg:grpSpPr>
                      <wps:wsp>
                        <wps:cNvPr id="84986" name="Shape 84986"/>
                        <wps:cNvSpPr/>
                        <wps:spPr>
                          <a:xfrm>
                            <a:off x="0" y="0"/>
                            <a:ext cx="5733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9144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87" name="Shape 84987"/>
                        <wps:cNvSpPr/>
                        <wps:spPr>
                          <a:xfrm>
                            <a:off x="0" y="18288"/>
                            <a:ext cx="5733415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27432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442" o:spid="_x0000_s1026" style="width:451.45pt;height:3.6pt;mso-position-horizontal-relative:char;mso-position-vertical-relative:line" coordsize="573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O421wIAAOAJAAAOAAAAZHJzL2Uyb0RvYy54bWzsVktu2zAQ3RfoHQjtG9mKHDtC5Cya1pui&#10;DZr0ADRFfQCKJEjGsm/f4UiUFTsIghTIql6IFDnfN/PGurndt4LsuLGNknk0v5hFhEumikZWefTn&#10;8fuXVUSso7KgQkmeRwduo9v15083nc54omolCm4IGJE263Qe1c7pLI4tq3lL7YXSXMJlqUxLHbya&#10;Ki4M7cB6K+JkNruKO2UKbRTj1sLpXX8ZrdF+WXLmfpWl5Y6IPILYHD4NPrf+Ga9vaFYZquuGDWHQ&#10;d0TR0kaC09HUHXWUPJnmzFTbMKOsKt0FU22syrJhHHOAbOazk2w2Rj1pzKXKukqPMAG0Jzi92yz7&#10;ubs3pCny6CpJ0yQikrZQJvRM+iOAqNNVBpIbox/0vRkOqv7NZ70vTetXyIfsEdzDCC7fO8LgcLG8&#10;vEzni4gwuEsXy2QAn9VQoTMtVn97VS8OTmMf2xhKp6GN7BEp+29IPdRUcyyA9fkPSK3S69VVQApF&#10;SH+EwKDkCJPNLCD2Loyu52nq+3NMlWbsyboNV4g13f2wDq6h54qwo3XYsb0MWwMkeLX9NXVez5vy&#10;W9JNilXnEcbhL1u1448KxdxJwSDG462QU6mx7qElQDZIhFWjvankJPkgFNZeGMgMBt8ohq02+oWN&#10;zxORHXOHwym6QnoYwAmjMJVKQR3Se8t3XPQ1ERIM+H7rC4w7dxDc4yPkb14Cq5AL/sCaavtVGLKj&#10;fg7hD+1RoWs6nA61HkQxOrTj9ctGiNHkHFVfMtlHNgh7PY4jcNSc9ZpsiKafgzBNIM8wDQGHUQk9&#10;K+lGfQkzHMOcZOu3W1UccC4gIEBAPzI+iInLcyYufYw+AODsW5k4XyWrldeD/F+aPMkyvUyGEoVx&#10;N22YD6NjH4iP88i4KSVCrx9vnxNnyrIgGyTCes7HafpBKqxT72+Ve+75PyM/gJH4TwmfEThZhk8e&#10;/50yfceRdvwwW/8FAAD//wMAUEsDBBQABgAIAAAAIQA1csuJ3AAAAAMBAAAPAAAAZHJzL2Rvd25y&#10;ZXYueG1sTI9Pa8JAEMXvBb/DMkJvdZNI/xizERHbkxSqheJtzI5JMDsbsmsSv323vbSXgcd7vPeb&#10;bDWaRvTUudqygngWgSAurK65VPB5eH14AeE8ssbGMim4kYNVPrnLMNV24A/q974UoYRdigoq79tU&#10;SldUZNDNbEscvLPtDPogu1LqDodQbhqZRNGTNFhzWKiwpU1FxWV/NQreBhzW83jb7y7nze14eHz/&#10;2sWk1P10XC9BeBr9Xxh+8AM65IHpZK+snWgUhEf87w3eIkoWIE4KnhOQeSb/s+ffAAAA//8DAFBL&#10;AQItABQABgAIAAAAIQC2gziS/gAAAOEBAAATAAAAAAAAAAAAAAAAAAAAAABbQ29udGVudF9UeXBl&#10;c10ueG1sUEsBAi0AFAAGAAgAAAAhADj9If/WAAAAlAEAAAsAAAAAAAAAAAAAAAAALwEAAF9yZWxz&#10;Ly5yZWxzUEsBAi0AFAAGAAgAAAAhAAZo7jbXAgAA4AkAAA4AAAAAAAAAAAAAAAAALgIAAGRycy9l&#10;Mm9Eb2MueG1sUEsBAi0AFAAGAAgAAAAhADVyy4ncAAAAAwEAAA8AAAAAAAAAAAAAAAAAMQUAAGRy&#10;cy9kb3ducmV2LnhtbFBLBQYAAAAABAAEAPMAAAA6BgAAAAA=&#10;">
                <v:shape id="Shape 84986" o:spid="_x0000_s1027" style="position:absolute;width:57334;height:91;visibility:visible;mso-wrap-style:square;v-text-anchor:top" coordsize="573341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MWJcYA&#10;AADeAAAADwAAAGRycy9kb3ducmV2LnhtbESPQWvCQBSE7wX/w/IKvdWNUiRGVxFBLB6URsH29sg+&#10;N6HZtyG7jfHfu0LB4zAz3zDzZW9r0VHrK8cKRsMEBHHhdMVGwem4eU9B+ICssXZMCm7kYbkYvMwx&#10;0+7KX9TlwYgIYZ+hgjKEJpPSFyVZ9EPXEEfv4lqLIcrWSN3iNcJtLcdJMpEWK44LJTa0Lqn4zf+s&#10;gv1oaqrvo+u35pBTff7Z7roVK/X22q9mIAL14Rn+b39qBenHNJ3A406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MWJcYAAADeAAAADwAAAAAAAAAAAAAAAACYAgAAZHJz&#10;L2Rvd25yZXYueG1sUEsFBgAAAAAEAAQA9QAAAIsDAAAAAA==&#10;" path="m,l5733415,r,9144l,9144,,e" fillcolor="black" stroked="f" strokeweight="0">
                  <v:stroke joinstyle="bevel"/>
                  <v:path arrowok="t" textboxrect="0,0,5733415,9144"/>
                </v:shape>
                <v:shape id="Shape 84987" o:spid="_x0000_s1028" style="position:absolute;top:182;width:57334;height:275;visibility:visible;mso-wrap-style:square;v-text-anchor:top" coordsize="5733415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lMYcoA&#10;AADeAAAADwAAAGRycy9kb3ducmV2LnhtbESP3WrCQBSE7wXfYTlCb4puFNGYukoRLf5AqbYgvTtk&#10;j0lq9mzIrpq+fVcoeDnMzDfMdN6YUlypdoVlBf1eBII4tbrgTMHX56obg3AeWWNpmRT8koP5rN2a&#10;YqLtjfd0PfhMBAi7BBXk3leJlC7NyaDr2Yo4eCdbG/RB1pnUNd4C3JRyEEUjabDgsJBjRYuc0vPh&#10;YhQMzqtjdtq9bb7lZrnf/hzfF8OPZ6WeOs3rCwhPjX+E/9trrSAeTuIx3O+EKyB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opTGHKAAAA3gAAAA8AAAAAAAAAAAAAAAAAmAIA&#10;AGRycy9kb3ducmV2LnhtbFBLBQYAAAAABAAEAPUAAACPAwAAAAA=&#10;" path="m,l5733415,r,27432l,27432,,e" fillcolor="black" stroked="f" strokeweight="0">
                  <v:stroke joinstyle="bevel"/>
                  <v:path arrowok="t" textboxrect="0,0,5733415,27432"/>
                </v:shape>
                <w10:anchorlock/>
              </v:group>
            </w:pict>
          </mc:Fallback>
        </mc:AlternateContent>
      </w:r>
    </w:p>
    <w:p w:rsidR="00EA3641" w:rsidRDefault="00EA3641" w:rsidP="00EA3641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Invitation to Bid </w:t>
      </w:r>
    </w:p>
    <w:p w:rsidR="00EA3641" w:rsidRDefault="00EA3641" w:rsidP="00EA3641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for </w:t>
      </w:r>
    </w:p>
    <w:p w:rsidR="00EA3641" w:rsidRDefault="00EA3641" w:rsidP="00EA3641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</w:p>
    <w:p w:rsidR="00EA3641" w:rsidRPr="00B5744B" w:rsidRDefault="00EA3641" w:rsidP="00EA3641">
      <w:pPr>
        <w:jc w:val="center"/>
        <w:rPr>
          <w:rStyle w:val="displaytext5"/>
          <w:rFonts w:ascii="Century Gothic" w:hAnsi="Century Gothic"/>
          <w:b/>
          <w:sz w:val="32"/>
        </w:rPr>
      </w:pPr>
      <w:r>
        <w:rPr>
          <w:rStyle w:val="displaytext5"/>
          <w:rFonts w:ascii="Century Gothic" w:hAnsi="Century Gothic"/>
          <w:b/>
          <w:sz w:val="32"/>
        </w:rPr>
        <w:t>PROCUREMENT OF ONE (1) UNIT PASSENGER VAN FOR THE MSWDO-VAW RESPONSE EMERGENCY TRANSPORT VEHICLE</w:t>
      </w:r>
    </w:p>
    <w:p w:rsidR="00EA3641" w:rsidRPr="006A6F25" w:rsidRDefault="00EA3641" w:rsidP="00EA3641">
      <w:pPr>
        <w:ind w:right="389"/>
        <w:jc w:val="center"/>
        <w:rPr>
          <w:rStyle w:val="displaytext5"/>
          <w:b/>
        </w:rPr>
      </w:pPr>
    </w:p>
    <w:p w:rsidR="00EA3641" w:rsidRPr="006073D7" w:rsidRDefault="00EA3641" w:rsidP="00EA3641">
      <w:pPr>
        <w:ind w:right="389"/>
      </w:pPr>
    </w:p>
    <w:p w:rsidR="00EA3641" w:rsidRPr="000743AB" w:rsidRDefault="00EA3641" w:rsidP="00EA3641">
      <w:pPr>
        <w:numPr>
          <w:ilvl w:val="0"/>
          <w:numId w:val="2"/>
        </w:numPr>
        <w:ind w:left="720" w:right="29" w:hanging="720"/>
      </w:pPr>
      <w:r w:rsidRPr="000743AB">
        <w:t xml:space="preserve">The </w:t>
      </w:r>
      <w:r w:rsidRPr="000743AB">
        <w:rPr>
          <w:b/>
          <w:i/>
        </w:rPr>
        <w:t xml:space="preserve">Municipal Government of </w:t>
      </w:r>
      <w:proofErr w:type="spellStart"/>
      <w:r w:rsidRPr="000743AB">
        <w:rPr>
          <w:b/>
          <w:i/>
        </w:rPr>
        <w:t>Dimataling</w:t>
      </w:r>
      <w:proofErr w:type="spellEnd"/>
      <w:r w:rsidRPr="000743AB">
        <w:rPr>
          <w:b/>
          <w:i/>
        </w:rPr>
        <w:t xml:space="preserve">, </w:t>
      </w:r>
      <w:proofErr w:type="spellStart"/>
      <w:r w:rsidRPr="000743AB">
        <w:rPr>
          <w:b/>
          <w:i/>
        </w:rPr>
        <w:t>Zamboanga</w:t>
      </w:r>
      <w:proofErr w:type="spellEnd"/>
      <w:r w:rsidRPr="000743AB">
        <w:rPr>
          <w:b/>
          <w:i/>
        </w:rPr>
        <w:t xml:space="preserve"> del Sur</w:t>
      </w:r>
      <w:r w:rsidRPr="000743AB">
        <w:t xml:space="preserve">, through the </w:t>
      </w:r>
      <w:r w:rsidRPr="000743AB">
        <w:rPr>
          <w:b/>
          <w:bCs/>
          <w:spacing w:val="-2"/>
        </w:rPr>
        <w:t>MSWDO-GAD FUND 2026</w:t>
      </w:r>
      <w:r w:rsidRPr="000743AB">
        <w:rPr>
          <w:spacing w:val="-2"/>
        </w:rPr>
        <w:t xml:space="preserve"> </w:t>
      </w:r>
      <w:r w:rsidRPr="000743AB">
        <w:t xml:space="preserve">intends to apply the sum of </w:t>
      </w:r>
      <w:r w:rsidRPr="000743AB">
        <w:rPr>
          <w:b/>
        </w:rPr>
        <w:t>TWO MILLION</w:t>
      </w:r>
      <w:r w:rsidRPr="000743AB">
        <w:t xml:space="preserve"> </w:t>
      </w:r>
      <w:r w:rsidRPr="000743AB">
        <w:rPr>
          <w:rStyle w:val="displaytext5"/>
          <w:b/>
        </w:rPr>
        <w:t xml:space="preserve">TWO HUNDRED THOUSAND PESOS (PHP. 2,200,000.00) </w:t>
      </w:r>
      <w:r w:rsidRPr="000743AB">
        <w:rPr>
          <w:b/>
          <w:i/>
        </w:rPr>
        <w:t xml:space="preserve">with Contract ID No. </w:t>
      </w:r>
      <w:r w:rsidRPr="000743AB">
        <w:rPr>
          <w:b/>
        </w:rPr>
        <w:t>PR-100-2026-09-919</w:t>
      </w:r>
      <w:r w:rsidRPr="000743AB">
        <w:rPr>
          <w:b/>
          <w:i/>
        </w:rPr>
        <w:t>)</w:t>
      </w:r>
      <w:r w:rsidRPr="000743AB">
        <w:t xml:space="preserve">.  Bids received in excess of the ABC shall be automatically rejected </w:t>
      </w:r>
      <w:proofErr w:type="spellStart"/>
      <w:r w:rsidRPr="000743AB">
        <w:t>at</w:t>
      </w:r>
      <w:proofErr w:type="spellEnd"/>
      <w:r w:rsidRPr="000743AB">
        <w:t xml:space="preserve"> bid opening.</w:t>
      </w:r>
    </w:p>
    <w:p w:rsidR="00EA3641" w:rsidRPr="000743AB" w:rsidRDefault="00EA3641" w:rsidP="00EA3641">
      <w:pPr>
        <w:ind w:left="720" w:right="29"/>
      </w:pPr>
    </w:p>
    <w:p w:rsidR="00EA3641" w:rsidRPr="006073D7" w:rsidRDefault="00EA3641" w:rsidP="00EA3641">
      <w:pPr>
        <w:ind w:left="720" w:right="29" w:hanging="720"/>
        <w:rPr>
          <w:i/>
        </w:rPr>
      </w:pPr>
    </w:p>
    <w:p w:rsidR="00EA3641" w:rsidRPr="006073D7" w:rsidRDefault="00EA3641" w:rsidP="00EA3641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CD4A59">
        <w:rPr>
          <w:b/>
          <w:i/>
        </w:rPr>
        <w:t xml:space="preserve">Municipality 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</w:t>
      </w:r>
      <w:proofErr w:type="gramStart"/>
      <w:r w:rsidRPr="00CD4A59">
        <w:rPr>
          <w:b/>
          <w:i/>
        </w:rPr>
        <w:t>del</w:t>
      </w:r>
      <w:proofErr w:type="gramEnd"/>
      <w:r w:rsidRPr="00CD4A59">
        <w:rPr>
          <w:b/>
          <w:i/>
        </w:rPr>
        <w:t xml:space="preserve"> Sur,</w:t>
      </w:r>
      <w:r w:rsidRPr="006073D7">
        <w:t xml:space="preserve"> now invites bids for the above Procurement Project.</w:t>
      </w:r>
      <w:r w:rsidRPr="006073D7">
        <w:rPr>
          <w:i/>
        </w:rPr>
        <w:t xml:space="preserve"> </w:t>
      </w:r>
      <w:r w:rsidRPr="006073D7">
        <w:rPr>
          <w:vertAlign w:val="superscript"/>
        </w:rPr>
        <w:t xml:space="preserve">  </w:t>
      </w:r>
      <w:r w:rsidRPr="006073D7">
        <w:t>Deli</w:t>
      </w:r>
      <w:r>
        <w:t>very of the Goods/Contract Duration (</w:t>
      </w:r>
      <w:r>
        <w:rPr>
          <w:b/>
        </w:rPr>
        <w:t>45) Forty-Five Days</w:t>
      </w:r>
      <w:r w:rsidRPr="006073D7">
        <w:t xml:space="preserve">.  Bidders should have completed, within </w:t>
      </w:r>
      <w:r w:rsidRPr="00181CB4">
        <w:rPr>
          <w:b/>
          <w:i/>
          <w:u w:val="single"/>
        </w:rPr>
        <w:t>last one (1) year</w:t>
      </w:r>
      <w:r w:rsidRPr="00181CB4">
        <w:t xml:space="preserve"> </w:t>
      </w:r>
      <w:r w:rsidRPr="006073D7">
        <w:t>from the date of submission and receipt of bids, a contract similar to the Project.  The description of an eligible bidder is contained in the Bidding Documents, particularly, in Section II (Instructions to Bidders).</w:t>
      </w:r>
    </w:p>
    <w:p w:rsidR="00EA3641" w:rsidRPr="006073D7" w:rsidRDefault="00EA3641" w:rsidP="00EA3641">
      <w:pPr>
        <w:ind w:left="720" w:right="29"/>
      </w:pPr>
    </w:p>
    <w:p w:rsidR="00EA3641" w:rsidRPr="006073D7" w:rsidRDefault="00EA3641" w:rsidP="00EA3641">
      <w:pPr>
        <w:numPr>
          <w:ilvl w:val="0"/>
          <w:numId w:val="2"/>
        </w:numPr>
        <w:ind w:left="720" w:right="29" w:hanging="720"/>
      </w:pPr>
      <w:r w:rsidRPr="006073D7">
        <w:t>Bidding will be conducted through open competitive bidding procedures using a non-discretionary “</w:t>
      </w:r>
      <w:r w:rsidRPr="006073D7">
        <w:rPr>
          <w:i/>
        </w:rPr>
        <w:t>pass/fail</w:t>
      </w:r>
      <w:r w:rsidRPr="006073D7">
        <w:t>” criterion as specified in the 2016 revised Implementing Rules and Regulations (IRR) of Republic Act (RA) No. 9184.</w:t>
      </w:r>
    </w:p>
    <w:p w:rsidR="00EA3641" w:rsidRPr="006073D7" w:rsidRDefault="00EA3641" w:rsidP="00EA3641">
      <w:pPr>
        <w:ind w:left="720" w:right="29"/>
        <w:rPr>
          <w:b/>
          <w:i/>
        </w:rPr>
      </w:pPr>
    </w:p>
    <w:p w:rsidR="00EA3641" w:rsidRPr="006073D7" w:rsidRDefault="00EA3641" w:rsidP="00EA3641">
      <w:pPr>
        <w:ind w:left="720" w:right="29"/>
        <w:rPr>
          <w:b/>
          <w:i/>
        </w:rPr>
      </w:pPr>
    </w:p>
    <w:p w:rsidR="00EA3641" w:rsidRDefault="00EA3641" w:rsidP="00EA36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  <w:r w:rsidRPr="006073D7">
        <w:rPr>
          <w:color w:val="000000"/>
        </w:rPr>
        <w:t xml:space="preserve">Bidding is restricted to Filipino citizens/sole proprietorships, partnerships, or organizations with at least sixty percent (60%) interest or outstanding capital stock belonging to citizens of the Philippines, and to citizens or organizations of a country the laws or regulations of which grant similar rights or privileges to Filipino citizens, pursuant to RA No. 5183. </w:t>
      </w:r>
    </w:p>
    <w:p w:rsidR="00EA3641" w:rsidRDefault="00EA3641" w:rsidP="00EA3641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EA3641" w:rsidRPr="00B44340" w:rsidRDefault="00EA3641" w:rsidP="00EA3641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EA3641" w:rsidRPr="00011522" w:rsidRDefault="00EA3641" w:rsidP="00EA3641">
      <w:pPr>
        <w:numPr>
          <w:ilvl w:val="0"/>
          <w:numId w:val="2"/>
        </w:numPr>
        <w:ind w:left="720" w:right="29" w:hanging="720"/>
        <w:rPr>
          <w:b/>
        </w:rPr>
      </w:pPr>
      <w:r w:rsidRPr="006073D7">
        <w:t xml:space="preserve">Prospective Bidders may obtain further information from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</w:t>
      </w:r>
      <w:proofErr w:type="gramStart"/>
      <w:r w:rsidRPr="00B44340">
        <w:rPr>
          <w:b/>
          <w:i/>
        </w:rPr>
        <w:t>del</w:t>
      </w:r>
      <w:proofErr w:type="gramEnd"/>
      <w:r w:rsidRPr="00B44340">
        <w:rPr>
          <w:b/>
          <w:i/>
        </w:rPr>
        <w:t xml:space="preserve"> Sur</w:t>
      </w:r>
      <w:r w:rsidRPr="006073D7">
        <w:t xml:space="preserve"> and inspect the Bidding Documents at the address given below during </w:t>
      </w:r>
      <w:r>
        <w:rPr>
          <w:b/>
          <w:i/>
        </w:rPr>
        <w:t>SEPTEMBER 30, 2026 TO OCTOBER 7</w:t>
      </w:r>
      <w:r w:rsidRPr="00011522">
        <w:rPr>
          <w:b/>
          <w:i/>
        </w:rPr>
        <w:t>,</w:t>
      </w:r>
      <w:r>
        <w:rPr>
          <w:b/>
          <w:i/>
        </w:rPr>
        <w:t xml:space="preserve"> 2026</w:t>
      </w:r>
      <w:r w:rsidRPr="00011522">
        <w:rPr>
          <w:b/>
          <w:i/>
        </w:rPr>
        <w:t xml:space="preserve"> Monday to Friday, 8:00 AM to 5:00 PM</w:t>
      </w:r>
      <w:r w:rsidRPr="00011522">
        <w:rPr>
          <w:b/>
        </w:rPr>
        <w:t>.</w:t>
      </w:r>
    </w:p>
    <w:p w:rsidR="00EA3641" w:rsidRPr="006073D7" w:rsidRDefault="00EA3641" w:rsidP="00EA3641">
      <w:pPr>
        <w:ind w:left="720" w:right="29"/>
      </w:pPr>
    </w:p>
    <w:p w:rsidR="00EA3641" w:rsidRPr="006073D7" w:rsidRDefault="00EA3641" w:rsidP="00EA3641">
      <w:pPr>
        <w:numPr>
          <w:ilvl w:val="0"/>
          <w:numId w:val="2"/>
        </w:numPr>
        <w:ind w:left="709" w:right="29" w:hanging="709"/>
      </w:pPr>
      <w:bookmarkStart w:id="0" w:name="_heading=h.tyjcwt" w:colFirst="0" w:colLast="0"/>
      <w:bookmarkEnd w:id="0"/>
      <w:r w:rsidRPr="006073D7">
        <w:t xml:space="preserve">A complete set of Bidding Documents may be acquired by interested Bidders on </w:t>
      </w:r>
      <w:r>
        <w:rPr>
          <w:b/>
          <w:i/>
        </w:rPr>
        <w:t xml:space="preserve">OCTOBER 8, 2026 TO OCTOBER 19, 2026 </w:t>
      </w:r>
      <w:r w:rsidRPr="006073D7">
        <w:t>from the given address below</w:t>
      </w:r>
      <w:r w:rsidRPr="006073D7">
        <w:rPr>
          <w:i/>
        </w:rPr>
        <w:t xml:space="preserve"> and upon </w:t>
      </w:r>
      <w:r w:rsidRPr="006073D7">
        <w:rPr>
          <w:i/>
        </w:rPr>
        <w:lastRenderedPageBreak/>
        <w:t xml:space="preserve">payment of the applicable fee for the Bidding Documents, pursuant to the latest Guidelines issued by the GPPB, in the amount of </w:t>
      </w:r>
      <w:r>
        <w:rPr>
          <w:b/>
          <w:i/>
        </w:rPr>
        <w:t>PHP 5,000.00</w:t>
      </w:r>
      <w:r w:rsidRPr="006073D7">
        <w:t>. The Procuring Entity shall allow the bidder to present its proof of payment for the f</w:t>
      </w:r>
      <w:r>
        <w:t>ees.</w:t>
      </w:r>
    </w:p>
    <w:p w:rsidR="00EA3641" w:rsidRPr="006073D7" w:rsidRDefault="00EA3641" w:rsidP="00EA3641">
      <w:pPr>
        <w:ind w:right="29"/>
      </w:pPr>
    </w:p>
    <w:p w:rsidR="00EA3641" w:rsidRPr="006073D7" w:rsidRDefault="00EA3641" w:rsidP="00EA3641">
      <w:pPr>
        <w:numPr>
          <w:ilvl w:val="0"/>
          <w:numId w:val="2"/>
        </w:numPr>
        <w:ind w:left="720" w:right="29" w:hanging="720"/>
      </w:pPr>
      <w:bookmarkStart w:id="1" w:name="_heading=h.3dy6vkm" w:colFirst="0" w:colLast="0"/>
      <w:bookmarkEnd w:id="1"/>
      <w:r w:rsidRPr="006073D7">
        <w:t xml:space="preserve">Bids must be duly received by the BAC Secretariat through </w:t>
      </w:r>
      <w:r w:rsidRPr="0012602E">
        <w:t>manual submission at the office address indicated below, on</w:t>
      </w:r>
      <w:r w:rsidRPr="006073D7">
        <w:t xml:space="preserve"> or before </w:t>
      </w:r>
      <w:r>
        <w:rPr>
          <w:b/>
          <w:i/>
        </w:rPr>
        <w:t>OCTOBER 19</w:t>
      </w:r>
      <w:r w:rsidRPr="005D2B6A">
        <w:rPr>
          <w:b/>
          <w:i/>
        </w:rPr>
        <w:t>, 2026</w:t>
      </w:r>
      <w:r w:rsidRPr="006073D7">
        <w:rPr>
          <w:i/>
        </w:rPr>
        <w:t xml:space="preserve">. </w:t>
      </w:r>
      <w:r w:rsidRPr="006073D7">
        <w:t>Late bids shall not be accepted.</w:t>
      </w:r>
    </w:p>
    <w:p w:rsidR="00EA3641" w:rsidRPr="006073D7" w:rsidRDefault="00EA3641" w:rsidP="00EA3641">
      <w:pPr>
        <w:ind w:left="2700" w:right="29"/>
      </w:pPr>
      <w:bookmarkStart w:id="2" w:name="_heading=h.67pkvclqv6qr" w:colFirst="0" w:colLast="0"/>
      <w:bookmarkEnd w:id="2"/>
      <w:r w:rsidRPr="006073D7">
        <w:t xml:space="preserve">  </w:t>
      </w:r>
    </w:p>
    <w:p w:rsidR="00EA3641" w:rsidRPr="006073D7" w:rsidRDefault="00EA3641" w:rsidP="00EA3641">
      <w:pPr>
        <w:numPr>
          <w:ilvl w:val="0"/>
          <w:numId w:val="2"/>
        </w:numPr>
        <w:ind w:left="720" w:right="29" w:hanging="720"/>
      </w:pPr>
      <w:bookmarkStart w:id="3" w:name="_heading=h.t1dm9c4qa33j" w:colFirst="0" w:colLast="0"/>
      <w:bookmarkEnd w:id="3"/>
      <w:r w:rsidRPr="006073D7">
        <w:t xml:space="preserve">All Bids must be accompanied by a bid security in any of the acceptable forms and in the amount stated in </w:t>
      </w:r>
      <w:r w:rsidRPr="006073D7">
        <w:rPr>
          <w:b/>
        </w:rPr>
        <w:t>ITB</w:t>
      </w:r>
      <w:r w:rsidRPr="006073D7">
        <w:t xml:space="preserve"> Clause 14. </w:t>
      </w:r>
    </w:p>
    <w:p w:rsidR="00EA3641" w:rsidRPr="006073D7" w:rsidRDefault="00EA3641" w:rsidP="00EA3641">
      <w:pPr>
        <w:ind w:left="2700" w:right="29"/>
      </w:pPr>
      <w:bookmarkStart w:id="4" w:name="_heading=h.ve47k78b8kal" w:colFirst="0" w:colLast="0"/>
      <w:bookmarkEnd w:id="4"/>
    </w:p>
    <w:p w:rsidR="00EA3641" w:rsidRPr="006073D7" w:rsidRDefault="00EA3641" w:rsidP="00EA3641">
      <w:pPr>
        <w:numPr>
          <w:ilvl w:val="0"/>
          <w:numId w:val="2"/>
        </w:numPr>
        <w:ind w:left="720" w:right="29" w:hanging="720"/>
      </w:pPr>
      <w:bookmarkStart w:id="5" w:name="_heading=h.1t3h5sf" w:colFirst="0" w:colLast="0"/>
      <w:bookmarkEnd w:id="5"/>
      <w:r w:rsidRPr="006073D7">
        <w:t xml:space="preserve">Bid opening shall be on </w:t>
      </w:r>
      <w:r>
        <w:rPr>
          <w:b/>
          <w:i/>
        </w:rPr>
        <w:t>OCTOBER 19</w:t>
      </w:r>
      <w:r w:rsidRPr="005D2B6A">
        <w:rPr>
          <w:b/>
          <w:i/>
        </w:rPr>
        <w:t>, 2026</w:t>
      </w:r>
      <w:r w:rsidRPr="00011522">
        <w:rPr>
          <w:b/>
          <w:i/>
        </w:rPr>
        <w:t xml:space="preserve"> at 10:00 AM</w:t>
      </w:r>
      <w:r w:rsidRPr="006073D7">
        <w:t xml:space="preserve"> at the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proofErr w:type="gram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>,</w:t>
      </w:r>
      <w:proofErr w:type="gramEnd"/>
      <w:r w:rsidRPr="00B44340">
        <w:rPr>
          <w:b/>
          <w:i/>
        </w:rPr>
        <w:t xml:space="preserve">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del Sur</w:t>
      </w:r>
      <w:r>
        <w:t xml:space="preserve">. </w:t>
      </w:r>
      <w:r w:rsidRPr="006073D7">
        <w:t xml:space="preserve">Bids will be opened in the presence of the bidders’ representatives who choose to attend the activity.  </w:t>
      </w:r>
    </w:p>
    <w:p w:rsidR="00EA3641" w:rsidRPr="006073D7" w:rsidRDefault="00EA3641" w:rsidP="00EA3641">
      <w:pPr>
        <w:ind w:left="720" w:right="29"/>
        <w:rPr>
          <w:i/>
        </w:rPr>
      </w:pPr>
    </w:p>
    <w:p w:rsidR="00EA3641" w:rsidRDefault="00EA3641" w:rsidP="00EA3641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78477B">
        <w:rPr>
          <w:b/>
          <w:i/>
        </w:rPr>
        <w:t xml:space="preserve">Municipality of </w:t>
      </w:r>
      <w:proofErr w:type="spellStart"/>
      <w:r w:rsidRPr="0078477B">
        <w:rPr>
          <w:b/>
          <w:i/>
        </w:rPr>
        <w:t>Dimataling</w:t>
      </w:r>
      <w:proofErr w:type="spellEnd"/>
      <w:r w:rsidRPr="0078477B">
        <w:rPr>
          <w:b/>
          <w:i/>
        </w:rPr>
        <w:t xml:space="preserve">, </w:t>
      </w:r>
      <w:proofErr w:type="spellStart"/>
      <w:r w:rsidRPr="0078477B">
        <w:rPr>
          <w:b/>
          <w:i/>
        </w:rPr>
        <w:t>Zamboanga</w:t>
      </w:r>
      <w:proofErr w:type="spellEnd"/>
      <w:r w:rsidRPr="0078477B">
        <w:rPr>
          <w:b/>
          <w:i/>
        </w:rPr>
        <w:t xml:space="preserve"> del Sur</w:t>
      </w:r>
      <w:r w:rsidRPr="006073D7">
        <w:rPr>
          <w:i/>
        </w:rPr>
        <w:t xml:space="preserve"> </w:t>
      </w:r>
      <w:r w:rsidRPr="006073D7">
        <w:t>reserves the right to reject any and all bids, declare a failure of bidding, or not award the contract at any time prior to contract award in accordance with Section</w:t>
      </w:r>
      <w:r>
        <w:t>s</w:t>
      </w:r>
      <w:r w:rsidRPr="006073D7">
        <w:t xml:space="preserve"> </w:t>
      </w:r>
      <w:r>
        <w:t xml:space="preserve">35.6 and </w:t>
      </w:r>
      <w:r w:rsidRPr="006073D7">
        <w:t xml:space="preserve">41 </w:t>
      </w:r>
      <w:proofErr w:type="gramStart"/>
      <w:r w:rsidRPr="006073D7">
        <w:t xml:space="preserve">of </w:t>
      </w:r>
      <w:r>
        <w:t xml:space="preserve"> the</w:t>
      </w:r>
      <w:proofErr w:type="gramEnd"/>
      <w:r>
        <w:t xml:space="preserve"> </w:t>
      </w:r>
      <w:r w:rsidRPr="006073D7">
        <w:t>2016 revised IRR</w:t>
      </w:r>
      <w:r>
        <w:t xml:space="preserve"> of </w:t>
      </w:r>
      <w:r w:rsidRPr="006073D7">
        <w:t>RA No. 9184, without thereby incurring any liability to the affected bidder or bidders.</w:t>
      </w:r>
    </w:p>
    <w:p w:rsidR="00EA3641" w:rsidRDefault="00EA3641" w:rsidP="00EA3641">
      <w:pPr>
        <w:pStyle w:val="ListParagraph"/>
      </w:pPr>
    </w:p>
    <w:p w:rsidR="00EA3641" w:rsidRDefault="00EA3641" w:rsidP="00EA3641">
      <w:pPr>
        <w:numPr>
          <w:ilvl w:val="0"/>
          <w:numId w:val="2"/>
        </w:numPr>
        <w:ind w:left="720" w:right="29" w:hanging="720"/>
      </w:pPr>
      <w:r>
        <w:t>Summary for the Procurement Activities:</w:t>
      </w:r>
    </w:p>
    <w:p w:rsidR="00EA3641" w:rsidRDefault="00EA3641" w:rsidP="00EA3641">
      <w:pPr>
        <w:pStyle w:val="ListParagraph"/>
      </w:pPr>
    </w:p>
    <w:tbl>
      <w:tblPr>
        <w:tblStyle w:val="TableGrid"/>
        <w:tblpPr w:leftFromText="180" w:rightFromText="180" w:vertAnchor="text" w:horzAnchor="page" w:tblpX="2179" w:tblpY="-28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EA3641" w:rsidTr="007133FF">
        <w:tc>
          <w:tcPr>
            <w:tcW w:w="4509" w:type="dxa"/>
          </w:tcPr>
          <w:p w:rsidR="00EA3641" w:rsidRPr="00E95BB5" w:rsidRDefault="00EA3641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PROCUREMENT ACTIVITIES</w:t>
            </w:r>
          </w:p>
        </w:tc>
        <w:tc>
          <w:tcPr>
            <w:tcW w:w="4510" w:type="dxa"/>
          </w:tcPr>
          <w:p w:rsidR="00EA3641" w:rsidRPr="00E95BB5" w:rsidRDefault="00EA3641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SCHEDULE</w:t>
            </w:r>
          </w:p>
        </w:tc>
      </w:tr>
      <w:tr w:rsidR="00EA3641" w:rsidTr="007133FF">
        <w:tc>
          <w:tcPr>
            <w:tcW w:w="4509" w:type="dxa"/>
          </w:tcPr>
          <w:p w:rsidR="00EA3641" w:rsidRPr="00B8205B" w:rsidRDefault="00EA3641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Posted in PHILGEPS</w:t>
            </w:r>
          </w:p>
        </w:tc>
        <w:tc>
          <w:tcPr>
            <w:tcW w:w="4510" w:type="dxa"/>
          </w:tcPr>
          <w:p w:rsidR="00EA3641" w:rsidRPr="005D2B6A" w:rsidRDefault="00EA3641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SEPTEMBER 30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 xml:space="preserve"> OCTOBER 7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EA3641" w:rsidTr="007133FF">
        <w:tc>
          <w:tcPr>
            <w:tcW w:w="4509" w:type="dxa"/>
          </w:tcPr>
          <w:p w:rsidR="00EA3641" w:rsidRPr="00B8205B" w:rsidRDefault="00EA3641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Issuance of Bidding Documents</w:t>
            </w:r>
          </w:p>
        </w:tc>
        <w:tc>
          <w:tcPr>
            <w:tcW w:w="4510" w:type="dxa"/>
          </w:tcPr>
          <w:p w:rsidR="00EA3641" w:rsidRPr="005D2B6A" w:rsidRDefault="00EA3641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OCTOBER</w:t>
            </w:r>
            <w:r w:rsidRPr="005D2B6A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8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>OCTOBER 19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EA3641" w:rsidTr="007133FF">
        <w:tc>
          <w:tcPr>
            <w:tcW w:w="4509" w:type="dxa"/>
          </w:tcPr>
          <w:p w:rsidR="00EA3641" w:rsidRPr="00B8205B" w:rsidRDefault="00EA3641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Pre-Bid Conference</w:t>
            </w:r>
          </w:p>
        </w:tc>
        <w:tc>
          <w:tcPr>
            <w:tcW w:w="4510" w:type="dxa"/>
          </w:tcPr>
          <w:p w:rsidR="00EA3641" w:rsidRPr="00B8205B" w:rsidRDefault="00EA3641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sz w:val="20"/>
              </w:rPr>
              <w:t>OCTOBER 10, 2026</w:t>
            </w:r>
          </w:p>
        </w:tc>
      </w:tr>
      <w:tr w:rsidR="00EA3641" w:rsidTr="007133FF">
        <w:tc>
          <w:tcPr>
            <w:tcW w:w="4509" w:type="dxa"/>
          </w:tcPr>
          <w:p w:rsidR="00EA3641" w:rsidRPr="00B8205B" w:rsidRDefault="00EA3641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Submission and Receipt of Bids</w:t>
            </w:r>
          </w:p>
          <w:p w:rsidR="00EA3641" w:rsidRPr="00B8205B" w:rsidRDefault="00EA3641" w:rsidP="007133FF">
            <w:pPr>
              <w:tabs>
                <w:tab w:val="left" w:pos="3193"/>
              </w:tabs>
              <w:rPr>
                <w:sz w:val="20"/>
              </w:rPr>
            </w:pPr>
            <w:r w:rsidRPr="00B8205B">
              <w:rPr>
                <w:sz w:val="20"/>
              </w:rPr>
              <w:tab/>
            </w:r>
          </w:p>
        </w:tc>
        <w:tc>
          <w:tcPr>
            <w:tcW w:w="4510" w:type="dxa"/>
          </w:tcPr>
          <w:p w:rsidR="00EA3641" w:rsidRPr="009E3363" w:rsidRDefault="00EA3641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19, 202</w:t>
            </w:r>
            <w:r w:rsidRPr="009E3363">
              <w:rPr>
                <w:b/>
                <w:i/>
                <w:sz w:val="20"/>
                <w:szCs w:val="20"/>
              </w:rPr>
              <w:t xml:space="preserve">6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  <w:tr w:rsidR="00EA3641" w:rsidTr="007133FF">
        <w:tc>
          <w:tcPr>
            <w:tcW w:w="4509" w:type="dxa"/>
          </w:tcPr>
          <w:p w:rsidR="00EA3641" w:rsidRPr="00B8205B" w:rsidRDefault="00EA3641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Opening of Bids</w:t>
            </w:r>
          </w:p>
        </w:tc>
        <w:tc>
          <w:tcPr>
            <w:tcW w:w="4510" w:type="dxa"/>
          </w:tcPr>
          <w:p w:rsidR="00EA3641" w:rsidRPr="009E3363" w:rsidRDefault="00EA3641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19</w:t>
            </w:r>
            <w:r w:rsidRPr="005D2B6A">
              <w:rPr>
                <w:b/>
                <w:i/>
                <w:sz w:val="20"/>
              </w:rPr>
              <w:t>, 2026</w:t>
            </w:r>
            <w:r>
              <w:rPr>
                <w:b/>
                <w:i/>
                <w:sz w:val="20"/>
              </w:rPr>
              <w:t xml:space="preserve">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</w:tbl>
    <w:p w:rsidR="00EA3641" w:rsidRPr="006073D7" w:rsidRDefault="00EA3641" w:rsidP="00EA3641">
      <w:pPr>
        <w:ind w:right="29"/>
      </w:pPr>
    </w:p>
    <w:p w:rsidR="00EA3641" w:rsidRPr="006073D7" w:rsidRDefault="00EA3641" w:rsidP="00EA3641">
      <w:pPr>
        <w:numPr>
          <w:ilvl w:val="0"/>
          <w:numId w:val="2"/>
        </w:numPr>
        <w:ind w:left="720" w:right="29" w:hanging="720"/>
      </w:pPr>
      <w:r w:rsidRPr="006073D7">
        <w:t>For further information, please refer to:</w:t>
      </w:r>
    </w:p>
    <w:p w:rsidR="00EA3641" w:rsidRPr="006073D7" w:rsidRDefault="00EA3641" w:rsidP="00EA3641">
      <w:pPr>
        <w:ind w:right="29"/>
      </w:pPr>
    </w:p>
    <w:p w:rsidR="00EA3641" w:rsidRPr="00B4082A" w:rsidRDefault="00EA3641" w:rsidP="00EA3641">
      <w:pPr>
        <w:ind w:left="720" w:right="29"/>
        <w:rPr>
          <w:b/>
          <w:i/>
        </w:rPr>
      </w:pPr>
      <w:r w:rsidRPr="00B4082A">
        <w:rPr>
          <w:b/>
          <w:i/>
        </w:rPr>
        <w:t>DARWIN M. SAAGUNDO</w:t>
      </w:r>
    </w:p>
    <w:p w:rsidR="00EA3641" w:rsidRPr="006073D7" w:rsidRDefault="00EA3641" w:rsidP="00EA3641">
      <w:pPr>
        <w:ind w:left="720" w:right="29"/>
        <w:rPr>
          <w:i/>
        </w:rPr>
      </w:pPr>
      <w:r>
        <w:rPr>
          <w:i/>
        </w:rPr>
        <w:t>BAC Secretariat</w:t>
      </w:r>
    </w:p>
    <w:p w:rsidR="00EA3641" w:rsidRDefault="00EA3641" w:rsidP="00EA3641">
      <w:pPr>
        <w:ind w:left="720" w:right="29"/>
        <w:rPr>
          <w:i/>
        </w:rPr>
      </w:pPr>
      <w:proofErr w:type="spellStart"/>
      <w:r>
        <w:rPr>
          <w:i/>
        </w:rPr>
        <w:t>Kagawasan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Dimataling</w:t>
      </w:r>
      <w:proofErr w:type="spellEnd"/>
      <w:r>
        <w:rPr>
          <w:i/>
        </w:rPr>
        <w:t>,</w:t>
      </w:r>
    </w:p>
    <w:p w:rsidR="00EA3641" w:rsidRDefault="00EA3641" w:rsidP="00EA3641">
      <w:pPr>
        <w:ind w:left="720" w:right="29"/>
        <w:rPr>
          <w:i/>
        </w:rPr>
      </w:pPr>
      <w:proofErr w:type="spellStart"/>
      <w:r>
        <w:rPr>
          <w:i/>
        </w:rPr>
        <w:t>Zamboanga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Sur</w:t>
      </w:r>
    </w:p>
    <w:p w:rsidR="00EA3641" w:rsidRDefault="00EA3641" w:rsidP="00EA3641">
      <w:pPr>
        <w:ind w:left="720" w:right="29"/>
        <w:rPr>
          <w:i/>
        </w:rPr>
      </w:pPr>
      <w:r>
        <w:rPr>
          <w:i/>
        </w:rPr>
        <w:t>09484844233 or</w:t>
      </w:r>
    </w:p>
    <w:p w:rsidR="00EA3641" w:rsidRPr="006073D7" w:rsidRDefault="00EA3641" w:rsidP="00EA3641">
      <w:pPr>
        <w:ind w:left="720" w:right="29"/>
        <w:rPr>
          <w:i/>
        </w:rPr>
      </w:pPr>
      <w:r>
        <w:rPr>
          <w:i/>
        </w:rPr>
        <w:t>Meo.dimatalingzds@gmail.com</w:t>
      </w:r>
    </w:p>
    <w:p w:rsidR="00EA3641" w:rsidRPr="00E95BB5" w:rsidRDefault="00EA3641" w:rsidP="00EA3641">
      <w:pPr>
        <w:ind w:right="29"/>
        <w:rPr>
          <w:b/>
          <w:i/>
          <w:color w:val="000000"/>
        </w:rPr>
      </w:pPr>
      <w:bookmarkStart w:id="6" w:name="_heading=h.4d34og8" w:colFirst="0" w:colLast="0"/>
      <w:bookmarkEnd w:id="6"/>
    </w:p>
    <w:p w:rsidR="00EA3641" w:rsidRDefault="00EA3641" w:rsidP="00EA3641">
      <w:pPr>
        <w:ind w:left="2880" w:right="29" w:firstLine="720"/>
        <w:rPr>
          <w:b/>
        </w:rPr>
      </w:pPr>
    </w:p>
    <w:p w:rsidR="00EA3641" w:rsidRDefault="00EA3641" w:rsidP="00EA3641">
      <w:pPr>
        <w:ind w:left="2880" w:right="29" w:firstLine="720"/>
        <w:rPr>
          <w:b/>
        </w:rPr>
      </w:pPr>
    </w:p>
    <w:p w:rsidR="00EA3641" w:rsidRDefault="00EA3641" w:rsidP="00EA3641">
      <w:pPr>
        <w:ind w:left="2880" w:right="29" w:firstLine="720"/>
        <w:rPr>
          <w:b/>
        </w:rPr>
      </w:pPr>
    </w:p>
    <w:p w:rsidR="00EA3641" w:rsidRDefault="00EA3641" w:rsidP="00EA3641">
      <w:pPr>
        <w:ind w:left="4320" w:right="29" w:firstLine="720"/>
        <w:rPr>
          <w:b/>
          <w:u w:val="single"/>
        </w:rPr>
      </w:pPr>
      <w:proofErr w:type="gramStart"/>
      <w:r w:rsidRPr="00995DEE">
        <w:rPr>
          <w:b/>
        </w:rPr>
        <w:t>(SGD.)</w:t>
      </w:r>
      <w:proofErr w:type="gramEnd"/>
      <w:r>
        <w:t xml:space="preserve"> </w:t>
      </w:r>
      <w:r>
        <w:rPr>
          <w:b/>
          <w:u w:val="single"/>
        </w:rPr>
        <w:t>ARTCHIE N. DALAGON</w:t>
      </w:r>
    </w:p>
    <w:p w:rsidR="00EA3641" w:rsidRPr="006073D7" w:rsidRDefault="00EA3641" w:rsidP="00EA3641">
      <w:pPr>
        <w:ind w:left="4320" w:right="29"/>
        <w:rPr>
          <w:i/>
        </w:rPr>
      </w:pPr>
      <w:r>
        <w:rPr>
          <w:b/>
        </w:rPr>
        <w:t xml:space="preserve">                          BAC-Chairperson</w:t>
      </w:r>
    </w:p>
    <w:p w:rsidR="00DC1EE0" w:rsidRPr="00F31D4B" w:rsidRDefault="00DC1EE0" w:rsidP="00DC1EE0">
      <w:pPr>
        <w:spacing w:after="4" w:line="259" w:lineRule="auto"/>
        <w:jc w:val="center"/>
        <w:rPr>
          <w:sz w:val="36"/>
        </w:rPr>
      </w:pPr>
      <w:r w:rsidRPr="00F31D4B">
        <w:rPr>
          <w:noProof/>
          <w:sz w:val="36"/>
          <w:lang w:eastAsia="en-US"/>
        </w:rPr>
        <w:drawing>
          <wp:anchor distT="0" distB="0" distL="114300" distR="114300" simplePos="0" relativeHeight="251661312" behindDoc="1" locked="0" layoutInCell="1" allowOverlap="1" wp14:anchorId="7B807DE5" wp14:editId="0B6AC09E">
            <wp:simplePos x="0" y="0"/>
            <wp:positionH relativeFrom="margin">
              <wp:posOffset>43014</wp:posOffset>
            </wp:positionH>
            <wp:positionV relativeFrom="paragraph">
              <wp:posOffset>-344115</wp:posOffset>
            </wp:positionV>
            <wp:extent cx="1066800" cy="10668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D4B">
        <w:rPr>
          <w:b/>
          <w:sz w:val="28"/>
        </w:rPr>
        <w:t>REPUBLIC OF THE PHILIPPINES</w:t>
      </w:r>
    </w:p>
    <w:p w:rsidR="00DC1EE0" w:rsidRPr="00F31D4B" w:rsidRDefault="00DC1EE0" w:rsidP="00DC1EE0">
      <w:pPr>
        <w:tabs>
          <w:tab w:val="center" w:pos="3430"/>
          <w:tab w:val="center" w:pos="4246"/>
          <w:tab w:val="center" w:pos="5269"/>
        </w:tabs>
        <w:spacing w:line="259" w:lineRule="auto"/>
        <w:jc w:val="center"/>
        <w:rPr>
          <w:sz w:val="44"/>
        </w:rPr>
      </w:pPr>
      <w:r w:rsidRPr="00F31D4B">
        <w:rPr>
          <w:b/>
          <w:sz w:val="28"/>
        </w:rPr>
        <w:t>PROVINCE OF ZAMBOANGA DEL SUR</w:t>
      </w:r>
    </w:p>
    <w:p w:rsidR="00DC1EE0" w:rsidRPr="00F31D4B" w:rsidRDefault="00DC1EE0" w:rsidP="00DC1EE0">
      <w:pPr>
        <w:spacing w:line="259" w:lineRule="auto"/>
        <w:ind w:right="1"/>
        <w:jc w:val="center"/>
        <w:rPr>
          <w:b/>
          <w:sz w:val="28"/>
        </w:rPr>
      </w:pPr>
      <w:r w:rsidRPr="00F31D4B">
        <w:rPr>
          <w:b/>
          <w:sz w:val="28"/>
        </w:rPr>
        <w:t>MUNICIPALITY OF DIMATALING</w:t>
      </w:r>
    </w:p>
    <w:p w:rsidR="00DC1EE0" w:rsidRDefault="00DC1EE0" w:rsidP="00DC1EE0">
      <w:pPr>
        <w:spacing w:line="259" w:lineRule="auto"/>
        <w:ind w:right="1"/>
        <w:jc w:val="center"/>
        <w:rPr>
          <w:b/>
          <w:sz w:val="20"/>
        </w:rPr>
      </w:pPr>
    </w:p>
    <w:p w:rsidR="00DC1EE0" w:rsidRDefault="00DC1EE0" w:rsidP="00DC1EE0">
      <w:pPr>
        <w:spacing w:after="416" w:line="259" w:lineRule="auto"/>
        <w:jc w:val="left"/>
      </w:pPr>
      <w:r>
        <w:rPr>
          <w:rFonts w:ascii="Calibri" w:eastAsia="Calibri" w:hAnsi="Calibri" w:cs="Calibri"/>
          <w:noProof/>
          <w:sz w:val="22"/>
          <w:lang w:eastAsia="en-US"/>
        </w:rPr>
        <mc:AlternateContent>
          <mc:Choice Requires="wpg">
            <w:drawing>
              <wp:inline distT="0" distB="0" distL="0" distR="0" wp14:anchorId="196C1BC8" wp14:editId="63728BD7">
                <wp:extent cx="5733415" cy="45720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45720"/>
                          <a:chOff x="0" y="0"/>
                          <a:chExt cx="5733415" cy="45720"/>
                        </a:xfrm>
                      </wpg:grpSpPr>
                      <wps:wsp>
                        <wps:cNvPr id="3" name="Shape 84986"/>
                        <wps:cNvSpPr/>
                        <wps:spPr>
                          <a:xfrm>
                            <a:off x="0" y="0"/>
                            <a:ext cx="5733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9144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84987"/>
                        <wps:cNvSpPr/>
                        <wps:spPr>
                          <a:xfrm>
                            <a:off x="0" y="18288"/>
                            <a:ext cx="5733415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27432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51.45pt;height:3.6pt;mso-position-horizontal-relative:char;mso-position-vertical-relative:line" coordsize="573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OJYywIAANAJAAAOAAAAZHJzL2Uyb0RvYy54bWzsVktu2zAQ3RfoHQjtG1m2HDtC7CyaNpui&#10;DZr0ADRFfQCKJEjasm/f4UiUFTsIAhfIql6IFDnfN/PGur3bN4LsuLG1kqsouZpEhEum8lqWq+jP&#10;8/cvy4hYR2VOhZJ8FR24je7Wnz/dtjrjU1UpkXNDwIi0WatXUeWczuLYsoo31F4pzSVcFso01MGr&#10;KePc0BasNyKeTibXcatMro1i3Fo4ve8uozXaLwrO3K+isNwRsYogNodPg8+Nf8brW5qVhuqqZn0Y&#10;9IIoGlpLcDqYuqeOkq2pz0w1NTPKqsJdMdXEqihqxjEHyCaZnGTzYNRWYy5l1pZ6gAmgPcHpYrPs&#10;5+7RkDqH2kVE0gZKhF5J4qFpdZmBxIPRT/rR9Adl9+az3Rem8SvkQfYI6mEAle8dYXA4X8xmaTKP&#10;CIO7dL6Y9qCzCipzpsWqb2/qxcFp7GMbQmk1tI89ImT/DaGnimqOwFuff4/QLCCE12SZ3iyvO5RQ&#10;aoDIZhbQugifmyRNvckhTZqxrXUPXCHOdPfDuq5l87CjVdixvQxbA43/Zstr6ryeD9JvSTsqVLWK&#10;MA5/2agdf1Yo5k6KBTEeb4UcSw01D+0AskEirBrtjSVHyQehsHbCQGAw+E4xbLPBL2x8nojskDsc&#10;jtEV0sMAThiFSVQI6pDSG77joquJkGDA91pXYNy5g+AeHyF/8wKYhDzwB9aUm6/CkB31swd/aI8K&#10;XdH+tK91L4rRoR2vX9RCDCYTVH3NZBdZL+z1OI69QXPSabI+mm72wQSBPMMEBBwGJfSspBv0Jcxt&#10;DHOUrd9uVH7AmYCAAPn8uPgAFqbnLFxcwMJkOV0uvR7k/trEmS7S2bQvTxhz42b5MCp2gfg4j2wb&#10;0yH0+fH2JWnGDAuyQSKs51wcpx+kwjr2/l65l57/s/ED2Ij/kPDZgFOl/8Tx3yXjdxxnxw+x9V8A&#10;AAD//wMAUEsDBBQABgAIAAAAIQA1csuJ3AAAAAMBAAAPAAAAZHJzL2Rvd25yZXYueG1sTI9Pa8JA&#10;EMXvBb/DMkJvdZNI/xizERHbkxSqheJtzI5JMDsbsmsSv323vbSXgcd7vPebbDWaRvTUudqygngW&#10;gSAurK65VPB5eH14AeE8ssbGMim4kYNVPrnLMNV24A/q974UoYRdigoq79tUSldUZNDNbEscvLPt&#10;DPogu1LqDodQbhqZRNGTNFhzWKiwpU1FxWV/NQreBhzW83jb7y7nze14eHz/2sWk1P10XC9BeBr9&#10;Xxh+8AM65IHpZK+snWgUhEf87w3eIkoWIE4KnhOQeSb/s+ffAAAA//8DAFBLAQItABQABgAIAAAA&#10;IQC2gziS/gAAAOEBAAATAAAAAAAAAAAAAAAAAAAAAABbQ29udGVudF9UeXBlc10ueG1sUEsBAi0A&#10;FAAGAAgAAAAhADj9If/WAAAAlAEAAAsAAAAAAAAAAAAAAAAALwEAAF9yZWxzLy5yZWxzUEsBAi0A&#10;FAAGAAgAAAAhADDs4ljLAgAA0AkAAA4AAAAAAAAAAAAAAAAALgIAAGRycy9lMm9Eb2MueG1sUEsB&#10;Ai0AFAAGAAgAAAAhADVyy4ncAAAAAwEAAA8AAAAAAAAAAAAAAAAAJQUAAGRycy9kb3ducmV2Lnht&#10;bFBLBQYAAAAABAAEAPMAAAAuBgAAAAA=&#10;">
                <v:shape id="Shape 84986" o:spid="_x0000_s1027" style="position:absolute;width:57334;height:91;visibility:visible;mso-wrap-style:square;v-text-anchor:top" coordsize="573341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kVKcMA&#10;AADaAAAADwAAAGRycy9kb3ducmV2LnhtbESPQWvCQBSE74L/YXmCN92oUDR1FRHE0kPFRLC9PbKv&#10;m2D2bchuY/rv3ULB4zAz3zDrbW9r0VHrK8cKZtMEBHHhdMVGwSU/TJYgfEDWWDsmBb/kYbsZDtaY&#10;anfnM3VZMCJC2KeooAyhSaX0RUkW/dQ1xNH7dq3FEGVrpG7xHuG2lvMkeZEWK44LJTa0L6m4ZT9W&#10;wcdsZarP3PVHc8qovn4d37sdKzUe9btXEIH68Az/t9+0ggX8XYk3QG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YkVKcMAAADaAAAADwAAAAAAAAAAAAAAAACYAgAAZHJzL2Rv&#10;d25yZXYueG1sUEsFBgAAAAAEAAQA9QAAAIgDAAAAAA==&#10;" path="m,l5733415,r,9144l,9144,,e" fillcolor="black" stroked="f" strokeweight="0">
                  <v:stroke joinstyle="bevel"/>
                  <v:path arrowok="t" textboxrect="0,0,5733415,9144"/>
                </v:shape>
                <v:shape id="Shape 84987" o:spid="_x0000_s1028" style="position:absolute;top:182;width:57334;height:275;visibility:visible;mso-wrap-style:square;v-text-anchor:top" coordsize="5733415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DxmMUA&#10;AADaAAAADwAAAGRycy9kb3ducmV2LnhtbESP3YrCMBSE7xf2HcIRvJE1VUSWahQRFXVB/APx7tAc&#10;267NSWmi1rffCMJeDjPzDTMc16YQd6pcbllBpx2BIE6szjlVcDzMv75BOI+ssbBMCp7kYDz6/Bhi&#10;rO2Dd3Tf+1QECLsYFWTel7GULsnIoGvbkjh4F1sZ9EFWqdQVPgLcFLIbRX1pMOewkGFJ04yS6/5m&#10;FHSv81N6+VmsznI1261/T5tpb9tSqtmoJwMQnmr/H363l1pBD15Xwg2Qo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YPGYxQAAANoAAAAPAAAAAAAAAAAAAAAAAJgCAABkcnMv&#10;ZG93bnJldi54bWxQSwUGAAAAAAQABAD1AAAAigMAAAAA&#10;" path="m,l5733415,r,27432l,27432,,e" fillcolor="black" stroked="f" strokeweight="0">
                  <v:stroke joinstyle="bevel"/>
                  <v:path arrowok="t" textboxrect="0,0,5733415,27432"/>
                </v:shape>
                <w10:anchorlock/>
              </v:group>
            </w:pict>
          </mc:Fallback>
        </mc:AlternateContent>
      </w:r>
    </w:p>
    <w:p w:rsidR="00DC1EE0" w:rsidRDefault="00DC1EE0" w:rsidP="00DC1EE0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Invitation to Bid </w:t>
      </w:r>
    </w:p>
    <w:p w:rsidR="00DC1EE0" w:rsidRDefault="00DC1EE0" w:rsidP="00DC1EE0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for </w:t>
      </w:r>
    </w:p>
    <w:p w:rsidR="00DC1EE0" w:rsidRDefault="00DC1EE0" w:rsidP="00DC1EE0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</w:p>
    <w:p w:rsidR="00DC1EE0" w:rsidRPr="00B5744B" w:rsidRDefault="00DC1EE0" w:rsidP="00DC1EE0">
      <w:pPr>
        <w:jc w:val="center"/>
        <w:rPr>
          <w:rStyle w:val="displaytext5"/>
          <w:rFonts w:ascii="Century Gothic" w:hAnsi="Century Gothic"/>
          <w:b/>
          <w:sz w:val="32"/>
        </w:rPr>
      </w:pPr>
      <w:r>
        <w:rPr>
          <w:rStyle w:val="displaytext5"/>
          <w:rFonts w:ascii="Century Gothic" w:hAnsi="Century Gothic"/>
          <w:b/>
          <w:sz w:val="32"/>
        </w:rPr>
        <w:t>PROCUREMENT OF ONE (1) UNIT PASSENGER VAN FOR THE MSWDO-VAW RESPONSE EMERGENCY TRANSPORT VEHICLE</w:t>
      </w:r>
    </w:p>
    <w:p w:rsidR="00DC1EE0" w:rsidRPr="006A6F25" w:rsidRDefault="00DC1EE0" w:rsidP="00DC1EE0">
      <w:pPr>
        <w:ind w:right="389"/>
        <w:jc w:val="center"/>
        <w:rPr>
          <w:rStyle w:val="displaytext5"/>
          <w:b/>
        </w:rPr>
      </w:pPr>
    </w:p>
    <w:p w:rsidR="00DC1EE0" w:rsidRPr="006073D7" w:rsidRDefault="00DC1EE0" w:rsidP="00DC1EE0">
      <w:pPr>
        <w:ind w:right="389"/>
      </w:pPr>
    </w:p>
    <w:p w:rsidR="00DC1EE0" w:rsidRPr="000743AB" w:rsidRDefault="00DC1EE0" w:rsidP="00DC1EE0">
      <w:pPr>
        <w:numPr>
          <w:ilvl w:val="0"/>
          <w:numId w:val="2"/>
        </w:numPr>
        <w:ind w:left="720" w:right="29" w:hanging="720"/>
      </w:pPr>
      <w:r w:rsidRPr="000743AB">
        <w:t xml:space="preserve">The </w:t>
      </w:r>
      <w:r w:rsidRPr="000743AB">
        <w:rPr>
          <w:b/>
          <w:i/>
        </w:rPr>
        <w:t xml:space="preserve">Municipal Government of </w:t>
      </w:r>
      <w:proofErr w:type="spellStart"/>
      <w:r w:rsidRPr="000743AB">
        <w:rPr>
          <w:b/>
          <w:i/>
        </w:rPr>
        <w:t>Dimataling</w:t>
      </w:r>
      <w:proofErr w:type="spellEnd"/>
      <w:r w:rsidRPr="000743AB">
        <w:rPr>
          <w:b/>
          <w:i/>
        </w:rPr>
        <w:t xml:space="preserve">, </w:t>
      </w:r>
      <w:proofErr w:type="spellStart"/>
      <w:r w:rsidRPr="000743AB">
        <w:rPr>
          <w:b/>
          <w:i/>
        </w:rPr>
        <w:t>Zamboanga</w:t>
      </w:r>
      <w:proofErr w:type="spellEnd"/>
      <w:r w:rsidRPr="000743AB">
        <w:rPr>
          <w:b/>
          <w:i/>
        </w:rPr>
        <w:t xml:space="preserve"> del Sur</w:t>
      </w:r>
      <w:r w:rsidRPr="000743AB">
        <w:t xml:space="preserve">, through the </w:t>
      </w:r>
      <w:r w:rsidRPr="000743AB">
        <w:rPr>
          <w:b/>
          <w:bCs/>
          <w:spacing w:val="-2"/>
        </w:rPr>
        <w:t>MSWDO-GAD FUND 2026</w:t>
      </w:r>
      <w:r w:rsidRPr="000743AB">
        <w:rPr>
          <w:spacing w:val="-2"/>
        </w:rPr>
        <w:t xml:space="preserve"> </w:t>
      </w:r>
      <w:r w:rsidRPr="000743AB">
        <w:t xml:space="preserve">intends to apply the sum of </w:t>
      </w:r>
      <w:r w:rsidRPr="000743AB">
        <w:rPr>
          <w:b/>
        </w:rPr>
        <w:t>TWO MILLION</w:t>
      </w:r>
      <w:r w:rsidRPr="000743AB">
        <w:t xml:space="preserve"> </w:t>
      </w:r>
      <w:r w:rsidRPr="000743AB">
        <w:rPr>
          <w:rStyle w:val="displaytext5"/>
          <w:b/>
        </w:rPr>
        <w:t xml:space="preserve">TWO HUNDRED THOUSAND PESOS (PHP. 2,200,000.00) </w:t>
      </w:r>
      <w:r w:rsidRPr="000743AB">
        <w:rPr>
          <w:b/>
          <w:i/>
        </w:rPr>
        <w:t xml:space="preserve">with Contract ID No. </w:t>
      </w:r>
      <w:r w:rsidRPr="000743AB">
        <w:rPr>
          <w:b/>
        </w:rPr>
        <w:t>PR-100-2026-09-919</w:t>
      </w:r>
      <w:r w:rsidRPr="000743AB">
        <w:rPr>
          <w:b/>
          <w:i/>
        </w:rPr>
        <w:t>)</w:t>
      </w:r>
      <w:r w:rsidRPr="000743AB">
        <w:t xml:space="preserve">.  Bids received in excess of the ABC shall be automatically rejected </w:t>
      </w:r>
      <w:proofErr w:type="spellStart"/>
      <w:r w:rsidRPr="000743AB">
        <w:t>at</w:t>
      </w:r>
      <w:proofErr w:type="spellEnd"/>
      <w:r w:rsidRPr="000743AB">
        <w:t xml:space="preserve"> bid opening.</w:t>
      </w:r>
    </w:p>
    <w:p w:rsidR="00DC1EE0" w:rsidRPr="000743AB" w:rsidRDefault="00DC1EE0" w:rsidP="00DC1EE0">
      <w:pPr>
        <w:ind w:left="720" w:right="29"/>
      </w:pPr>
    </w:p>
    <w:p w:rsidR="00DC1EE0" w:rsidRPr="006073D7" w:rsidRDefault="00DC1EE0" w:rsidP="00DC1EE0">
      <w:pPr>
        <w:ind w:left="720" w:right="29" w:hanging="720"/>
        <w:rPr>
          <w:i/>
        </w:rPr>
      </w:pPr>
    </w:p>
    <w:p w:rsidR="00DC1EE0" w:rsidRPr="006073D7" w:rsidRDefault="00DC1EE0" w:rsidP="00DC1EE0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CD4A59">
        <w:rPr>
          <w:b/>
          <w:i/>
        </w:rPr>
        <w:t xml:space="preserve">Municipality 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</w:t>
      </w:r>
      <w:proofErr w:type="gramStart"/>
      <w:r w:rsidRPr="00CD4A59">
        <w:rPr>
          <w:b/>
          <w:i/>
        </w:rPr>
        <w:t>del</w:t>
      </w:r>
      <w:proofErr w:type="gramEnd"/>
      <w:r w:rsidRPr="00CD4A59">
        <w:rPr>
          <w:b/>
          <w:i/>
        </w:rPr>
        <w:t xml:space="preserve"> Sur,</w:t>
      </w:r>
      <w:r w:rsidRPr="006073D7">
        <w:t xml:space="preserve"> now invites bids for the above Procurement Project.</w:t>
      </w:r>
      <w:r w:rsidRPr="006073D7">
        <w:rPr>
          <w:i/>
        </w:rPr>
        <w:t xml:space="preserve"> </w:t>
      </w:r>
      <w:r w:rsidRPr="006073D7">
        <w:rPr>
          <w:vertAlign w:val="superscript"/>
        </w:rPr>
        <w:t xml:space="preserve">  </w:t>
      </w:r>
      <w:r w:rsidRPr="006073D7">
        <w:t>Deli</w:t>
      </w:r>
      <w:r>
        <w:t>very of the Goods/Contract Duration (</w:t>
      </w:r>
      <w:r>
        <w:rPr>
          <w:b/>
        </w:rPr>
        <w:t>45) Forty-Five Days</w:t>
      </w:r>
      <w:r w:rsidRPr="006073D7">
        <w:t xml:space="preserve">.  Bidders should have completed, within </w:t>
      </w:r>
      <w:r w:rsidRPr="00181CB4">
        <w:rPr>
          <w:b/>
          <w:i/>
          <w:u w:val="single"/>
        </w:rPr>
        <w:t>last one (1) year</w:t>
      </w:r>
      <w:r w:rsidRPr="00181CB4">
        <w:t xml:space="preserve"> </w:t>
      </w:r>
      <w:r w:rsidRPr="006073D7">
        <w:t>from the date of submission and receipt of bids, a contract similar to the Project.  The description of an eligible bidder is contained in the Bidding Documents, particularly, in Section II (Instructions to Bidders).</w:t>
      </w:r>
    </w:p>
    <w:p w:rsidR="00DC1EE0" w:rsidRPr="006073D7" w:rsidRDefault="00DC1EE0" w:rsidP="00DC1EE0">
      <w:pPr>
        <w:ind w:left="720" w:right="29"/>
      </w:pPr>
    </w:p>
    <w:p w:rsidR="00DC1EE0" w:rsidRPr="006073D7" w:rsidRDefault="00DC1EE0" w:rsidP="00DC1EE0">
      <w:pPr>
        <w:numPr>
          <w:ilvl w:val="0"/>
          <w:numId w:val="2"/>
        </w:numPr>
        <w:ind w:left="720" w:right="29" w:hanging="720"/>
      </w:pPr>
      <w:r w:rsidRPr="006073D7">
        <w:t>Bidding will be conducted through open competitive bidding procedures using a non-discretionary “</w:t>
      </w:r>
      <w:r w:rsidRPr="006073D7">
        <w:rPr>
          <w:i/>
        </w:rPr>
        <w:t>pass/fail</w:t>
      </w:r>
      <w:r w:rsidRPr="006073D7">
        <w:t>” criterion as specified in the 2016 revised Implementing Rules and Regulations (IRR) of Republic Act (RA) No. 9184.</w:t>
      </w:r>
    </w:p>
    <w:p w:rsidR="00DC1EE0" w:rsidRPr="006073D7" w:rsidRDefault="00DC1EE0" w:rsidP="00DC1EE0">
      <w:pPr>
        <w:ind w:left="720" w:right="29"/>
        <w:rPr>
          <w:b/>
          <w:i/>
        </w:rPr>
      </w:pPr>
    </w:p>
    <w:p w:rsidR="00DC1EE0" w:rsidRPr="006073D7" w:rsidRDefault="00DC1EE0" w:rsidP="00DC1EE0">
      <w:pPr>
        <w:ind w:left="720" w:right="29"/>
        <w:rPr>
          <w:b/>
          <w:i/>
        </w:rPr>
      </w:pPr>
    </w:p>
    <w:p w:rsidR="00DC1EE0" w:rsidRDefault="00DC1EE0" w:rsidP="00DC1E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  <w:r w:rsidRPr="006073D7">
        <w:rPr>
          <w:color w:val="000000"/>
        </w:rPr>
        <w:t xml:space="preserve">Bidding is restricted to Filipino citizens/sole proprietorships, partnerships, or organizations with at least sixty percent (60%) interest or outstanding capital stock belonging to citizens of the Philippines, and to citizens or organizations of a country the laws or regulations of which grant similar rights or privileges to Filipino citizens, pursuant to RA No. 5183. </w:t>
      </w:r>
    </w:p>
    <w:p w:rsidR="00DC1EE0" w:rsidRDefault="00DC1EE0" w:rsidP="00DC1EE0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DC1EE0" w:rsidRPr="00B44340" w:rsidRDefault="00DC1EE0" w:rsidP="00DC1EE0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DC1EE0" w:rsidRPr="00011522" w:rsidRDefault="00DC1EE0" w:rsidP="00DC1EE0">
      <w:pPr>
        <w:numPr>
          <w:ilvl w:val="0"/>
          <w:numId w:val="2"/>
        </w:numPr>
        <w:ind w:left="720" w:right="29" w:hanging="720"/>
        <w:rPr>
          <w:b/>
        </w:rPr>
      </w:pPr>
      <w:r w:rsidRPr="006073D7">
        <w:t xml:space="preserve">Prospective Bidders may obtain further information from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</w:t>
      </w:r>
      <w:proofErr w:type="gramStart"/>
      <w:r w:rsidRPr="00B44340">
        <w:rPr>
          <w:b/>
          <w:i/>
        </w:rPr>
        <w:t>del</w:t>
      </w:r>
      <w:proofErr w:type="gramEnd"/>
      <w:r w:rsidRPr="00B44340">
        <w:rPr>
          <w:b/>
          <w:i/>
        </w:rPr>
        <w:t xml:space="preserve"> Sur</w:t>
      </w:r>
      <w:r w:rsidRPr="006073D7">
        <w:t xml:space="preserve"> and inspect the Bidding Documents at the address given below during </w:t>
      </w:r>
      <w:r>
        <w:rPr>
          <w:b/>
          <w:i/>
        </w:rPr>
        <w:t>SEPTEMBER 30, 2026 TO OCTOBER 7</w:t>
      </w:r>
      <w:r w:rsidRPr="00011522">
        <w:rPr>
          <w:b/>
          <w:i/>
        </w:rPr>
        <w:t>,</w:t>
      </w:r>
      <w:r>
        <w:rPr>
          <w:b/>
          <w:i/>
        </w:rPr>
        <w:t xml:space="preserve"> 2026</w:t>
      </w:r>
      <w:r w:rsidRPr="00011522">
        <w:rPr>
          <w:b/>
          <w:i/>
        </w:rPr>
        <w:t xml:space="preserve"> Monday to Friday, 8:00 AM to 5:00 PM</w:t>
      </w:r>
      <w:r w:rsidRPr="00011522">
        <w:rPr>
          <w:b/>
        </w:rPr>
        <w:t>.</w:t>
      </w:r>
    </w:p>
    <w:p w:rsidR="00DC1EE0" w:rsidRPr="006073D7" w:rsidRDefault="00DC1EE0" w:rsidP="00DC1EE0">
      <w:pPr>
        <w:ind w:left="720" w:right="29"/>
      </w:pPr>
    </w:p>
    <w:p w:rsidR="00DC1EE0" w:rsidRPr="006073D7" w:rsidRDefault="00DC1EE0" w:rsidP="00DC1EE0">
      <w:pPr>
        <w:numPr>
          <w:ilvl w:val="0"/>
          <w:numId w:val="2"/>
        </w:numPr>
        <w:ind w:left="709" w:right="29" w:hanging="709"/>
      </w:pPr>
      <w:r w:rsidRPr="006073D7">
        <w:t xml:space="preserve">A complete set of Bidding Documents may be acquired by interested Bidders on </w:t>
      </w:r>
      <w:r>
        <w:rPr>
          <w:b/>
          <w:i/>
        </w:rPr>
        <w:t xml:space="preserve">OCTOBER 8, 2026 TO OCTOBER 19, 2026 </w:t>
      </w:r>
      <w:r w:rsidRPr="006073D7">
        <w:t>from the given address below</w:t>
      </w:r>
      <w:r w:rsidRPr="006073D7">
        <w:rPr>
          <w:i/>
        </w:rPr>
        <w:t xml:space="preserve"> and upon payment of the applicable fee for the Bidding Documents, pursuant to the latest Guidelines issued by the GPPB, in the amount of </w:t>
      </w:r>
      <w:r>
        <w:rPr>
          <w:b/>
          <w:i/>
        </w:rPr>
        <w:t>PHP 5,000.00</w:t>
      </w:r>
      <w:r w:rsidRPr="006073D7">
        <w:t>. The Procuring Entity shall allow the bidder to present its proof of payment for the f</w:t>
      </w:r>
      <w:r>
        <w:t>ees.</w:t>
      </w:r>
    </w:p>
    <w:p w:rsidR="00DC1EE0" w:rsidRPr="006073D7" w:rsidRDefault="00DC1EE0" w:rsidP="00DC1EE0">
      <w:pPr>
        <w:ind w:right="29"/>
      </w:pPr>
    </w:p>
    <w:p w:rsidR="00DC1EE0" w:rsidRPr="006073D7" w:rsidRDefault="00DC1EE0" w:rsidP="00DC1EE0">
      <w:pPr>
        <w:numPr>
          <w:ilvl w:val="0"/>
          <w:numId w:val="2"/>
        </w:numPr>
        <w:ind w:left="720" w:right="29" w:hanging="720"/>
      </w:pPr>
      <w:r w:rsidRPr="006073D7">
        <w:lastRenderedPageBreak/>
        <w:t xml:space="preserve">Bids must be duly received by the BAC Secretariat through </w:t>
      </w:r>
      <w:r w:rsidRPr="0012602E">
        <w:t>manual submission at the office address indicated below, on</w:t>
      </w:r>
      <w:r w:rsidRPr="006073D7">
        <w:t xml:space="preserve"> or before </w:t>
      </w:r>
      <w:r>
        <w:rPr>
          <w:b/>
          <w:i/>
        </w:rPr>
        <w:t>OCTOBER 19</w:t>
      </w:r>
      <w:r w:rsidRPr="005D2B6A">
        <w:rPr>
          <w:b/>
          <w:i/>
        </w:rPr>
        <w:t>, 2026</w:t>
      </w:r>
      <w:r w:rsidRPr="006073D7">
        <w:rPr>
          <w:i/>
        </w:rPr>
        <w:t xml:space="preserve">. </w:t>
      </w:r>
      <w:r w:rsidRPr="006073D7">
        <w:t>Late bids shall not be accepted.</w:t>
      </w:r>
    </w:p>
    <w:p w:rsidR="00DC1EE0" w:rsidRPr="006073D7" w:rsidRDefault="00DC1EE0" w:rsidP="00DC1EE0">
      <w:pPr>
        <w:ind w:left="2700" w:right="29"/>
      </w:pPr>
      <w:r w:rsidRPr="006073D7">
        <w:t xml:space="preserve">  </w:t>
      </w:r>
    </w:p>
    <w:p w:rsidR="00DC1EE0" w:rsidRPr="006073D7" w:rsidRDefault="00DC1EE0" w:rsidP="00DC1EE0">
      <w:pPr>
        <w:numPr>
          <w:ilvl w:val="0"/>
          <w:numId w:val="2"/>
        </w:numPr>
        <w:ind w:left="720" w:right="29" w:hanging="720"/>
      </w:pPr>
      <w:r w:rsidRPr="006073D7">
        <w:t xml:space="preserve">All Bids must be accompanied by a bid security in any of the acceptable forms and in the amount stated in </w:t>
      </w:r>
      <w:r w:rsidRPr="006073D7">
        <w:rPr>
          <w:b/>
        </w:rPr>
        <w:t>ITB</w:t>
      </w:r>
      <w:r w:rsidRPr="006073D7">
        <w:t xml:space="preserve"> Clause 14. </w:t>
      </w:r>
    </w:p>
    <w:p w:rsidR="00DC1EE0" w:rsidRPr="006073D7" w:rsidRDefault="00DC1EE0" w:rsidP="00DC1EE0">
      <w:pPr>
        <w:ind w:left="2700" w:right="29"/>
      </w:pPr>
    </w:p>
    <w:p w:rsidR="00DC1EE0" w:rsidRPr="006073D7" w:rsidRDefault="00DC1EE0" w:rsidP="00DC1EE0">
      <w:pPr>
        <w:numPr>
          <w:ilvl w:val="0"/>
          <w:numId w:val="2"/>
        </w:numPr>
        <w:ind w:left="720" w:right="29" w:hanging="720"/>
      </w:pPr>
      <w:r w:rsidRPr="006073D7">
        <w:t xml:space="preserve">Bid opening shall be on </w:t>
      </w:r>
      <w:r>
        <w:rPr>
          <w:b/>
          <w:i/>
        </w:rPr>
        <w:t>OCTOBER 19</w:t>
      </w:r>
      <w:r w:rsidRPr="005D2B6A">
        <w:rPr>
          <w:b/>
          <w:i/>
        </w:rPr>
        <w:t>, 2026</w:t>
      </w:r>
      <w:r w:rsidRPr="00011522">
        <w:rPr>
          <w:b/>
          <w:i/>
        </w:rPr>
        <w:t xml:space="preserve"> at 10:00 AM</w:t>
      </w:r>
      <w:r w:rsidRPr="006073D7">
        <w:t xml:space="preserve"> at the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proofErr w:type="gram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>,</w:t>
      </w:r>
      <w:proofErr w:type="gramEnd"/>
      <w:r w:rsidRPr="00B44340">
        <w:rPr>
          <w:b/>
          <w:i/>
        </w:rPr>
        <w:t xml:space="preserve">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del Sur</w:t>
      </w:r>
      <w:r>
        <w:t xml:space="preserve">. </w:t>
      </w:r>
      <w:r w:rsidRPr="006073D7">
        <w:t xml:space="preserve">Bids will be opened in the presence of the bidders’ representatives who choose to attend the activity.  </w:t>
      </w:r>
    </w:p>
    <w:p w:rsidR="00DC1EE0" w:rsidRPr="006073D7" w:rsidRDefault="00DC1EE0" w:rsidP="00DC1EE0">
      <w:pPr>
        <w:ind w:left="720" w:right="29"/>
        <w:rPr>
          <w:i/>
        </w:rPr>
      </w:pPr>
    </w:p>
    <w:p w:rsidR="00DC1EE0" w:rsidRDefault="00DC1EE0" w:rsidP="00DC1EE0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78477B">
        <w:rPr>
          <w:b/>
          <w:i/>
        </w:rPr>
        <w:t xml:space="preserve">Municipality of </w:t>
      </w:r>
      <w:proofErr w:type="spellStart"/>
      <w:r w:rsidRPr="0078477B">
        <w:rPr>
          <w:b/>
          <w:i/>
        </w:rPr>
        <w:t>Dimataling</w:t>
      </w:r>
      <w:proofErr w:type="spellEnd"/>
      <w:r w:rsidRPr="0078477B">
        <w:rPr>
          <w:b/>
          <w:i/>
        </w:rPr>
        <w:t xml:space="preserve">, </w:t>
      </w:r>
      <w:proofErr w:type="spellStart"/>
      <w:r w:rsidRPr="0078477B">
        <w:rPr>
          <w:b/>
          <w:i/>
        </w:rPr>
        <w:t>Zamboanga</w:t>
      </w:r>
      <w:proofErr w:type="spellEnd"/>
      <w:r w:rsidRPr="0078477B">
        <w:rPr>
          <w:b/>
          <w:i/>
        </w:rPr>
        <w:t xml:space="preserve"> del Sur</w:t>
      </w:r>
      <w:r w:rsidRPr="006073D7">
        <w:rPr>
          <w:i/>
        </w:rPr>
        <w:t xml:space="preserve"> </w:t>
      </w:r>
      <w:r w:rsidRPr="006073D7">
        <w:t>reserves the right to reject any and all bids, declare a failure of bidding, or not award the contract at any time prior to contract award in accordance with Section</w:t>
      </w:r>
      <w:r>
        <w:t>s</w:t>
      </w:r>
      <w:r w:rsidRPr="006073D7">
        <w:t xml:space="preserve"> </w:t>
      </w:r>
      <w:r>
        <w:t xml:space="preserve">35.6 and </w:t>
      </w:r>
      <w:r w:rsidRPr="006073D7">
        <w:t xml:space="preserve">41 </w:t>
      </w:r>
      <w:proofErr w:type="gramStart"/>
      <w:r w:rsidRPr="006073D7">
        <w:t xml:space="preserve">of </w:t>
      </w:r>
      <w:r>
        <w:t xml:space="preserve"> the</w:t>
      </w:r>
      <w:proofErr w:type="gramEnd"/>
      <w:r>
        <w:t xml:space="preserve"> </w:t>
      </w:r>
      <w:r w:rsidRPr="006073D7">
        <w:t>2016 revised IRR</w:t>
      </w:r>
      <w:r>
        <w:t xml:space="preserve"> of </w:t>
      </w:r>
      <w:r w:rsidRPr="006073D7">
        <w:t>RA No. 9184, without thereby incurring any liability to the affected bidder or bidders.</w:t>
      </w:r>
    </w:p>
    <w:p w:rsidR="00DC1EE0" w:rsidRDefault="00DC1EE0" w:rsidP="00DC1EE0">
      <w:pPr>
        <w:pStyle w:val="ListParagraph"/>
      </w:pPr>
    </w:p>
    <w:p w:rsidR="00DC1EE0" w:rsidRDefault="00DC1EE0" w:rsidP="00DC1EE0">
      <w:pPr>
        <w:numPr>
          <w:ilvl w:val="0"/>
          <w:numId w:val="2"/>
        </w:numPr>
        <w:ind w:left="720" w:right="29" w:hanging="720"/>
      </w:pPr>
      <w:r>
        <w:t>Summary for the Procurement Activities:</w:t>
      </w:r>
    </w:p>
    <w:p w:rsidR="00DC1EE0" w:rsidRDefault="00DC1EE0" w:rsidP="00DC1EE0">
      <w:pPr>
        <w:pStyle w:val="ListParagraph"/>
      </w:pPr>
    </w:p>
    <w:tbl>
      <w:tblPr>
        <w:tblStyle w:val="TableGrid"/>
        <w:tblpPr w:leftFromText="180" w:rightFromText="180" w:vertAnchor="text" w:horzAnchor="page" w:tblpX="2179" w:tblpY="-28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DC1EE0" w:rsidTr="007133FF">
        <w:tc>
          <w:tcPr>
            <w:tcW w:w="4509" w:type="dxa"/>
          </w:tcPr>
          <w:p w:rsidR="00DC1EE0" w:rsidRPr="00E95BB5" w:rsidRDefault="00DC1EE0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PROCUREMENT ACTIVITIES</w:t>
            </w:r>
          </w:p>
        </w:tc>
        <w:tc>
          <w:tcPr>
            <w:tcW w:w="4510" w:type="dxa"/>
          </w:tcPr>
          <w:p w:rsidR="00DC1EE0" w:rsidRPr="00E95BB5" w:rsidRDefault="00DC1EE0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SCHEDULE</w:t>
            </w:r>
          </w:p>
        </w:tc>
      </w:tr>
      <w:tr w:rsidR="00DC1EE0" w:rsidTr="007133FF">
        <w:tc>
          <w:tcPr>
            <w:tcW w:w="4509" w:type="dxa"/>
          </w:tcPr>
          <w:p w:rsidR="00DC1EE0" w:rsidRPr="00B8205B" w:rsidRDefault="00DC1EE0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Posted in PHILGEPS</w:t>
            </w:r>
          </w:p>
        </w:tc>
        <w:tc>
          <w:tcPr>
            <w:tcW w:w="4510" w:type="dxa"/>
          </w:tcPr>
          <w:p w:rsidR="00DC1EE0" w:rsidRPr="005D2B6A" w:rsidRDefault="00DC1EE0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SEPTEMBER 30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 xml:space="preserve"> OCTOBER 7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DC1EE0" w:rsidTr="007133FF">
        <w:tc>
          <w:tcPr>
            <w:tcW w:w="4509" w:type="dxa"/>
          </w:tcPr>
          <w:p w:rsidR="00DC1EE0" w:rsidRPr="00B8205B" w:rsidRDefault="00DC1EE0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Issuance of Bidding Documents</w:t>
            </w:r>
          </w:p>
        </w:tc>
        <w:tc>
          <w:tcPr>
            <w:tcW w:w="4510" w:type="dxa"/>
          </w:tcPr>
          <w:p w:rsidR="00DC1EE0" w:rsidRPr="005D2B6A" w:rsidRDefault="00DC1EE0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OCTOBER</w:t>
            </w:r>
            <w:r w:rsidRPr="005D2B6A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8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>OCTOBER 19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DC1EE0" w:rsidTr="007133FF">
        <w:tc>
          <w:tcPr>
            <w:tcW w:w="4509" w:type="dxa"/>
          </w:tcPr>
          <w:p w:rsidR="00DC1EE0" w:rsidRPr="00B8205B" w:rsidRDefault="00DC1EE0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Pre-Bid Conference</w:t>
            </w:r>
          </w:p>
        </w:tc>
        <w:tc>
          <w:tcPr>
            <w:tcW w:w="4510" w:type="dxa"/>
          </w:tcPr>
          <w:p w:rsidR="00DC1EE0" w:rsidRPr="00B8205B" w:rsidRDefault="00DC1EE0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sz w:val="20"/>
              </w:rPr>
              <w:t>OCTOBER 10, 2026</w:t>
            </w:r>
          </w:p>
        </w:tc>
      </w:tr>
      <w:tr w:rsidR="00DC1EE0" w:rsidTr="007133FF">
        <w:tc>
          <w:tcPr>
            <w:tcW w:w="4509" w:type="dxa"/>
          </w:tcPr>
          <w:p w:rsidR="00DC1EE0" w:rsidRPr="00B8205B" w:rsidRDefault="00DC1EE0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Submission and Receipt of Bids</w:t>
            </w:r>
          </w:p>
          <w:p w:rsidR="00DC1EE0" w:rsidRPr="00B8205B" w:rsidRDefault="00DC1EE0" w:rsidP="007133FF">
            <w:pPr>
              <w:tabs>
                <w:tab w:val="left" w:pos="3193"/>
              </w:tabs>
              <w:rPr>
                <w:sz w:val="20"/>
              </w:rPr>
            </w:pPr>
            <w:r w:rsidRPr="00B8205B">
              <w:rPr>
                <w:sz w:val="20"/>
              </w:rPr>
              <w:tab/>
            </w:r>
          </w:p>
        </w:tc>
        <w:tc>
          <w:tcPr>
            <w:tcW w:w="4510" w:type="dxa"/>
          </w:tcPr>
          <w:p w:rsidR="00DC1EE0" w:rsidRPr="009E3363" w:rsidRDefault="00DC1EE0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19, 202</w:t>
            </w:r>
            <w:r w:rsidRPr="009E3363">
              <w:rPr>
                <w:b/>
                <w:i/>
                <w:sz w:val="20"/>
                <w:szCs w:val="20"/>
              </w:rPr>
              <w:t xml:space="preserve">6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  <w:tr w:rsidR="00DC1EE0" w:rsidTr="007133FF">
        <w:tc>
          <w:tcPr>
            <w:tcW w:w="4509" w:type="dxa"/>
          </w:tcPr>
          <w:p w:rsidR="00DC1EE0" w:rsidRPr="00B8205B" w:rsidRDefault="00DC1EE0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Opening of Bids</w:t>
            </w:r>
          </w:p>
        </w:tc>
        <w:tc>
          <w:tcPr>
            <w:tcW w:w="4510" w:type="dxa"/>
          </w:tcPr>
          <w:p w:rsidR="00DC1EE0" w:rsidRPr="009E3363" w:rsidRDefault="00DC1EE0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19</w:t>
            </w:r>
            <w:r w:rsidRPr="005D2B6A">
              <w:rPr>
                <w:b/>
                <w:i/>
                <w:sz w:val="20"/>
              </w:rPr>
              <w:t>, 2026</w:t>
            </w:r>
            <w:r>
              <w:rPr>
                <w:b/>
                <w:i/>
                <w:sz w:val="20"/>
              </w:rPr>
              <w:t xml:space="preserve">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</w:tbl>
    <w:p w:rsidR="00DC1EE0" w:rsidRPr="006073D7" w:rsidRDefault="00DC1EE0" w:rsidP="00DC1EE0">
      <w:pPr>
        <w:ind w:right="29"/>
      </w:pPr>
    </w:p>
    <w:p w:rsidR="00DC1EE0" w:rsidRPr="006073D7" w:rsidRDefault="00DC1EE0" w:rsidP="00DC1EE0">
      <w:pPr>
        <w:numPr>
          <w:ilvl w:val="0"/>
          <w:numId w:val="2"/>
        </w:numPr>
        <w:ind w:left="720" w:right="29" w:hanging="720"/>
      </w:pPr>
      <w:r w:rsidRPr="006073D7">
        <w:t>For further information, please refer to:</w:t>
      </w:r>
    </w:p>
    <w:p w:rsidR="00DC1EE0" w:rsidRPr="006073D7" w:rsidRDefault="00DC1EE0" w:rsidP="00DC1EE0">
      <w:pPr>
        <w:ind w:right="29"/>
      </w:pPr>
    </w:p>
    <w:p w:rsidR="00DC1EE0" w:rsidRPr="00B4082A" w:rsidRDefault="00DC1EE0" w:rsidP="00DC1EE0">
      <w:pPr>
        <w:ind w:left="720" w:right="29"/>
        <w:rPr>
          <w:b/>
          <w:i/>
        </w:rPr>
      </w:pPr>
      <w:r w:rsidRPr="00B4082A">
        <w:rPr>
          <w:b/>
          <w:i/>
        </w:rPr>
        <w:t>DARWIN M. SAAGUNDO</w:t>
      </w:r>
    </w:p>
    <w:p w:rsidR="00DC1EE0" w:rsidRPr="006073D7" w:rsidRDefault="00DC1EE0" w:rsidP="00DC1EE0">
      <w:pPr>
        <w:ind w:left="720" w:right="29"/>
        <w:rPr>
          <w:i/>
        </w:rPr>
      </w:pPr>
      <w:r>
        <w:rPr>
          <w:i/>
        </w:rPr>
        <w:t>BAC Secretariat</w:t>
      </w:r>
    </w:p>
    <w:p w:rsidR="00DC1EE0" w:rsidRDefault="00DC1EE0" w:rsidP="00DC1EE0">
      <w:pPr>
        <w:ind w:left="720" w:right="29"/>
        <w:rPr>
          <w:i/>
        </w:rPr>
      </w:pPr>
      <w:proofErr w:type="spellStart"/>
      <w:r>
        <w:rPr>
          <w:i/>
        </w:rPr>
        <w:t>Kagawasan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Dimataling</w:t>
      </w:r>
      <w:proofErr w:type="spellEnd"/>
      <w:r>
        <w:rPr>
          <w:i/>
        </w:rPr>
        <w:t>,</w:t>
      </w:r>
    </w:p>
    <w:p w:rsidR="00DC1EE0" w:rsidRDefault="00DC1EE0" w:rsidP="00DC1EE0">
      <w:pPr>
        <w:ind w:left="720" w:right="29"/>
        <w:rPr>
          <w:i/>
        </w:rPr>
      </w:pPr>
      <w:proofErr w:type="spellStart"/>
      <w:r>
        <w:rPr>
          <w:i/>
        </w:rPr>
        <w:t>Zamboanga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Sur</w:t>
      </w:r>
    </w:p>
    <w:p w:rsidR="00DC1EE0" w:rsidRDefault="00DC1EE0" w:rsidP="00DC1EE0">
      <w:pPr>
        <w:ind w:left="720" w:right="29"/>
        <w:rPr>
          <w:i/>
        </w:rPr>
      </w:pPr>
      <w:r>
        <w:rPr>
          <w:i/>
        </w:rPr>
        <w:t>09484844233 or</w:t>
      </w:r>
    </w:p>
    <w:p w:rsidR="00DC1EE0" w:rsidRPr="006073D7" w:rsidRDefault="00DC1EE0" w:rsidP="00DC1EE0">
      <w:pPr>
        <w:ind w:left="720" w:right="29"/>
        <w:rPr>
          <w:i/>
        </w:rPr>
      </w:pPr>
      <w:r>
        <w:rPr>
          <w:i/>
        </w:rPr>
        <w:t>Meo.dimatalingzds@gmail.com</w:t>
      </w:r>
    </w:p>
    <w:p w:rsidR="00DC1EE0" w:rsidRPr="00E95BB5" w:rsidRDefault="00DC1EE0" w:rsidP="00DC1EE0">
      <w:pPr>
        <w:ind w:right="29"/>
        <w:rPr>
          <w:b/>
          <w:i/>
          <w:color w:val="000000"/>
        </w:rPr>
      </w:pPr>
    </w:p>
    <w:p w:rsidR="00DC1EE0" w:rsidRDefault="00DC1EE0" w:rsidP="00DC1EE0">
      <w:pPr>
        <w:ind w:left="2880" w:right="29" w:firstLine="720"/>
        <w:rPr>
          <w:b/>
        </w:rPr>
      </w:pPr>
    </w:p>
    <w:p w:rsidR="00DC1EE0" w:rsidRDefault="00DC1EE0" w:rsidP="00DC1EE0">
      <w:pPr>
        <w:ind w:left="2880" w:right="29" w:firstLine="720"/>
        <w:rPr>
          <w:b/>
        </w:rPr>
      </w:pPr>
    </w:p>
    <w:p w:rsidR="00DC1EE0" w:rsidRDefault="00DC1EE0" w:rsidP="00DC1EE0">
      <w:pPr>
        <w:ind w:left="2880" w:right="29" w:firstLine="720"/>
        <w:rPr>
          <w:b/>
        </w:rPr>
      </w:pPr>
    </w:p>
    <w:p w:rsidR="00DC1EE0" w:rsidRDefault="00DC1EE0" w:rsidP="00DC1EE0">
      <w:pPr>
        <w:ind w:left="4320" w:right="29" w:firstLine="720"/>
        <w:rPr>
          <w:b/>
          <w:u w:val="single"/>
        </w:rPr>
      </w:pPr>
      <w:proofErr w:type="gramStart"/>
      <w:r w:rsidRPr="00995DEE">
        <w:rPr>
          <w:b/>
        </w:rPr>
        <w:t>(SGD.)</w:t>
      </w:r>
      <w:proofErr w:type="gramEnd"/>
      <w:r>
        <w:t xml:space="preserve"> </w:t>
      </w:r>
      <w:r>
        <w:rPr>
          <w:b/>
          <w:u w:val="single"/>
        </w:rPr>
        <w:t>ARTCHIE N. DALAGON</w:t>
      </w:r>
    </w:p>
    <w:p w:rsidR="00DC1EE0" w:rsidRPr="006073D7" w:rsidRDefault="00DC1EE0" w:rsidP="00DC1EE0">
      <w:pPr>
        <w:ind w:left="4320" w:right="29"/>
        <w:rPr>
          <w:i/>
        </w:rPr>
      </w:pPr>
      <w:r>
        <w:rPr>
          <w:b/>
        </w:rPr>
        <w:t xml:space="preserve">                          BAC-Chairperson</w:t>
      </w:r>
    </w:p>
    <w:p w:rsidR="00140774" w:rsidRDefault="00140774">
      <w:bookmarkStart w:id="7" w:name="_GoBack"/>
      <w:bookmarkEnd w:id="7"/>
    </w:p>
    <w:sectPr w:rsidR="00140774" w:rsidSect="00EA364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44AF"/>
    <w:multiLevelType w:val="multilevel"/>
    <w:tmpl w:val="3B94FB76"/>
    <w:lvl w:ilvl="0">
      <w:start w:val="1"/>
      <w:numFmt w:val="decimal"/>
      <w:lvlText w:val="%1."/>
      <w:lvlJc w:val="left"/>
      <w:pPr>
        <w:ind w:left="404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BF6877"/>
    <w:multiLevelType w:val="multilevel"/>
    <w:tmpl w:val="E6D89730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641"/>
    <w:rsid w:val="00140774"/>
    <w:rsid w:val="00652F91"/>
    <w:rsid w:val="007E3010"/>
    <w:rsid w:val="00B7462B"/>
    <w:rsid w:val="00DC1EE0"/>
    <w:rsid w:val="00EA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6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641"/>
    <w:pPr>
      <w:ind w:left="720"/>
      <w:contextualSpacing/>
    </w:pPr>
  </w:style>
  <w:style w:type="table" w:styleId="TableGrid">
    <w:name w:val="Table Grid"/>
    <w:basedOn w:val="TableNormal"/>
    <w:uiPriority w:val="39"/>
    <w:rsid w:val="00EA36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EA36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6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641"/>
    <w:pPr>
      <w:ind w:left="720"/>
      <w:contextualSpacing/>
    </w:pPr>
  </w:style>
  <w:style w:type="table" w:styleId="TableGrid">
    <w:name w:val="Table Grid"/>
    <w:basedOn w:val="TableNormal"/>
    <w:uiPriority w:val="39"/>
    <w:rsid w:val="00EA36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EA3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1166</Words>
  <Characters>6651</Characters>
  <Application>Microsoft Office Word</Application>
  <DocSecurity>0</DocSecurity>
  <Lines>55</Lines>
  <Paragraphs>15</Paragraphs>
  <ScaleCrop>false</ScaleCrop>
  <Company/>
  <LinksUpToDate>false</LinksUpToDate>
  <CharactersWithSpaces>7802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</dc:creator>
  <cp:lastModifiedBy>Lor</cp:lastModifiedBy>
  <cp:revision>2</cp:revision>
  <dcterms:created xsi:type="dcterms:W3CDTF">2026-10-06T08:55:00Z</dcterms:created>
  <dcterms:modified xsi:type="dcterms:W3CDTF">2026-10-06T08:56:00Z</dcterms:modified>
</cp:coreProperties>
</file>